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7" w:rsidRPr="00161C3A" w:rsidRDefault="00D734DB" w:rsidP="00FD7CF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4BD2E3" wp14:editId="6C043CC2">
            <wp:extent cx="1149350" cy="1098550"/>
            <wp:effectExtent l="0" t="0" r="0" b="6350"/>
            <wp:docPr id="2126" name="Resim 2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Resim 2" descr="25x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D7CFE">
        <w:rPr>
          <w:b/>
          <w:sz w:val="24"/>
          <w:szCs w:val="24"/>
        </w:rPr>
        <w:t xml:space="preserve">                     STAJ </w:t>
      </w:r>
      <w:r w:rsidR="00665223" w:rsidRPr="00161C3A">
        <w:rPr>
          <w:b/>
          <w:sz w:val="24"/>
          <w:szCs w:val="24"/>
        </w:rPr>
        <w:t>DEĞERLENDİRME FORMU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8430"/>
        <w:gridCol w:w="1493"/>
      </w:tblGrid>
      <w:tr w:rsidR="00665223" w:rsidTr="00BC5D89">
        <w:tc>
          <w:tcPr>
            <w:tcW w:w="9923" w:type="dxa"/>
            <w:gridSpan w:val="2"/>
          </w:tcPr>
          <w:p w:rsidR="00665223" w:rsidRDefault="00665223">
            <w:pPr>
              <w:rPr>
                <w:b/>
              </w:rPr>
            </w:pPr>
            <w:r w:rsidRPr="00ED37E7">
              <w:rPr>
                <w:b/>
              </w:rPr>
              <w:t>Öğrencinin Adı Soyadı:                                                                                   No:</w:t>
            </w: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665223" w:rsidTr="00BC5D89">
        <w:tc>
          <w:tcPr>
            <w:tcW w:w="9923" w:type="dxa"/>
            <w:gridSpan w:val="2"/>
          </w:tcPr>
          <w:p w:rsidR="00665223" w:rsidRDefault="00665223" w:rsidP="00665223">
            <w:pPr>
              <w:rPr>
                <w:b/>
              </w:rPr>
            </w:pPr>
            <w:r w:rsidRPr="00ED37E7">
              <w:rPr>
                <w:b/>
              </w:rPr>
              <w:t>Uygulama Yapılan Birim:</w:t>
            </w:r>
          </w:p>
          <w:p w:rsidR="00BC5D89" w:rsidRPr="00ED37E7" w:rsidRDefault="00BC5D89" w:rsidP="00665223">
            <w:pPr>
              <w:rPr>
                <w:b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ED37E7" w:rsidRDefault="00BC5D89">
            <w:pPr>
              <w:rPr>
                <w:b/>
              </w:rPr>
            </w:pPr>
          </w:p>
        </w:tc>
        <w:tc>
          <w:tcPr>
            <w:tcW w:w="1493" w:type="dxa"/>
          </w:tcPr>
          <w:p w:rsidR="00BC5D89" w:rsidRPr="00ED37E7" w:rsidRDefault="00BC5D89" w:rsidP="00BC5D89">
            <w:pPr>
              <w:ind w:left="455"/>
              <w:rPr>
                <w:b/>
              </w:rPr>
            </w:pPr>
            <w:r w:rsidRPr="00ED37E7">
              <w:rPr>
                <w:b/>
              </w:rPr>
              <w:t>Puan</w:t>
            </w: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  <w:r w:rsidRPr="00ED37E7">
              <w:rPr>
                <w:b/>
              </w:rPr>
              <w:t>Devamlılık (%10)</w:t>
            </w:r>
          </w:p>
        </w:tc>
        <w:tc>
          <w:tcPr>
            <w:tcW w:w="1493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  <w:r w:rsidRPr="00ED37E7">
              <w:rPr>
                <w:b/>
              </w:rPr>
              <w:t>Sorumluluk (%10)</w:t>
            </w:r>
          </w:p>
        </w:tc>
        <w:tc>
          <w:tcPr>
            <w:tcW w:w="1493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Hastayı zamanında alma</w:t>
            </w:r>
          </w:p>
        </w:tc>
        <w:tc>
          <w:tcPr>
            <w:tcW w:w="1493" w:type="dxa"/>
          </w:tcPr>
          <w:p w:rsidR="00BC5D89" w:rsidRPr="00ED37E7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Değerlendirme ve tedaviyi güvenli ve disiplinli bir şekilde sürdürme</w:t>
            </w:r>
          </w:p>
        </w:tc>
        <w:tc>
          <w:tcPr>
            <w:tcW w:w="1493" w:type="dxa"/>
          </w:tcPr>
          <w:p w:rsidR="00BC5D89" w:rsidRPr="00ED37E7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Değerlendirme ve tedavi sonrası çalıştığı ortamı düzenli bırakma</w:t>
            </w:r>
          </w:p>
        </w:tc>
        <w:tc>
          <w:tcPr>
            <w:tcW w:w="1493" w:type="dxa"/>
          </w:tcPr>
          <w:p w:rsidR="00BC5D89" w:rsidRPr="00ED37E7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 w:rsidP="00BC5D89">
            <w:pPr>
              <w:rPr>
                <w:b/>
              </w:rPr>
            </w:pPr>
          </w:p>
          <w:p w:rsidR="00BC5D89" w:rsidRPr="00ED37E7" w:rsidRDefault="00BC5D89" w:rsidP="00BC5D89">
            <w:pPr>
              <w:rPr>
                <w:b/>
              </w:rPr>
            </w:pPr>
            <w:r w:rsidRPr="00ED37E7">
              <w:rPr>
                <w:b/>
              </w:rPr>
              <w:t xml:space="preserve">Hasta ve yakınları ile </w:t>
            </w:r>
            <w:r>
              <w:rPr>
                <w:b/>
              </w:rPr>
              <w:t>iletişim</w:t>
            </w:r>
            <w:r w:rsidRPr="00ED37E7">
              <w:rPr>
                <w:b/>
              </w:rPr>
              <w:t xml:space="preserve"> (</w:t>
            </w:r>
            <w:r>
              <w:rPr>
                <w:b/>
              </w:rPr>
              <w:t>%</w:t>
            </w:r>
            <w:r w:rsidRPr="00ED37E7">
              <w:rPr>
                <w:b/>
              </w:rPr>
              <w:t>10)</w:t>
            </w:r>
          </w:p>
        </w:tc>
        <w:tc>
          <w:tcPr>
            <w:tcW w:w="1493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 w:rsidP="00BC5D89">
            <w:pPr>
              <w:rPr>
                <w:b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 w:rsidP="00161C3A">
            <w:r w:rsidRPr="000D6D10">
              <w:t xml:space="preserve">Hasta ve yakınları ile </w:t>
            </w:r>
            <w:r w:rsidR="00161C3A" w:rsidRPr="000D6D10">
              <w:t>sözel</w:t>
            </w:r>
            <w:r w:rsidRPr="000D6D10">
              <w:t xml:space="preserve"> iletişim kurabilme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 w:rsidP="00ED37E7">
            <w:pPr>
              <w:rPr>
                <w:b/>
              </w:rPr>
            </w:pPr>
            <w:r w:rsidRPr="000D6D10">
              <w:t>Hastaya ve yakınlarına güven duygusu verme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b/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BC5D89" w:rsidRDefault="00BC5D89">
            <w:pPr>
              <w:rPr>
                <w:b/>
              </w:rPr>
            </w:pPr>
            <w:r>
              <w:rPr>
                <w:b/>
              </w:rPr>
              <w:t>Ekip çalışanları ile İ</w:t>
            </w:r>
            <w:r w:rsidRPr="00ED37E7">
              <w:rPr>
                <w:b/>
              </w:rPr>
              <w:t>letişim (%10)</w:t>
            </w:r>
          </w:p>
        </w:tc>
        <w:tc>
          <w:tcPr>
            <w:tcW w:w="1493" w:type="dxa"/>
          </w:tcPr>
          <w:p w:rsidR="00BC5D89" w:rsidRDefault="00BC5D89"/>
          <w:p w:rsidR="00BC5D89" w:rsidRDefault="00BC5D89"/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Gelemeyeceği günleri önceden bildirme, izin almadaki duyarlılık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Uygulama sorumlusuna hastaları hakkında bilgi verme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r w:rsidRPr="000D6D10">
              <w:t>Gerekli durumlarda uygulama sorumlusundan bilgi alma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pPr>
              <w:rPr>
                <w:b/>
              </w:rPr>
            </w:pPr>
            <w:r w:rsidRPr="000D6D10">
              <w:t>Diğer sağlık elemanları ile iletişim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b/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BC5D89" w:rsidRDefault="00BC5D89">
            <w:pPr>
              <w:rPr>
                <w:b/>
              </w:rPr>
            </w:pPr>
            <w:r w:rsidRPr="00ED37E7">
              <w:rPr>
                <w:b/>
              </w:rPr>
              <w:t>Hastayı değerlendirme (%30)</w:t>
            </w:r>
          </w:p>
        </w:tc>
        <w:tc>
          <w:tcPr>
            <w:tcW w:w="1493" w:type="dxa"/>
          </w:tcPr>
          <w:p w:rsidR="00BC5D89" w:rsidRDefault="00BC5D89"/>
          <w:p w:rsidR="00BC5D89" w:rsidRDefault="00BC5D89"/>
        </w:tc>
      </w:tr>
      <w:tr w:rsidR="00BC5D89" w:rsidTr="00BC5D89">
        <w:tc>
          <w:tcPr>
            <w:tcW w:w="8430" w:type="dxa"/>
          </w:tcPr>
          <w:p w:rsidR="00BC5D89" w:rsidRPr="000D6D10" w:rsidRDefault="00BC5D89" w:rsidP="00161C3A">
            <w:proofErr w:type="gramStart"/>
            <w:r w:rsidRPr="000D6D10">
              <w:t>Hikaye</w:t>
            </w:r>
            <w:proofErr w:type="gramEnd"/>
            <w:r w:rsidRPr="000D6D10">
              <w:t xml:space="preserve"> alma</w:t>
            </w:r>
            <w:r w:rsidR="00161C3A" w:rsidRPr="000D6D10">
              <w:t xml:space="preserve"> becerisi</w:t>
            </w:r>
            <w:r w:rsidRPr="000D6D10">
              <w:t xml:space="preserve"> 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161C3A">
            <w:r w:rsidRPr="000D6D10">
              <w:t>Hastanın tıbbi bilgilerini öğrenme çabası gösterme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 w:rsidP="00ED37E7">
            <w:r w:rsidRPr="000D6D10">
              <w:t>Değerlendirmeyi uygun yöntemleri seçerek yapma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Pr="000D6D10" w:rsidRDefault="00BC5D89">
            <w:pPr>
              <w:rPr>
                <w:b/>
              </w:rPr>
            </w:pPr>
            <w:r w:rsidRPr="000D6D10">
              <w:t>Hasta dosyasına bilgileri kayıt etme becerisi</w:t>
            </w:r>
          </w:p>
        </w:tc>
        <w:tc>
          <w:tcPr>
            <w:tcW w:w="1493" w:type="dxa"/>
          </w:tcPr>
          <w:p w:rsidR="00BC5D89" w:rsidRPr="00BC5D89" w:rsidRDefault="00BC5D89" w:rsidP="00BC5D89">
            <w:pPr>
              <w:rPr>
                <w:b/>
                <w:sz w:val="20"/>
                <w:szCs w:val="20"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  <w:r w:rsidRPr="00ED37E7">
              <w:rPr>
                <w:b/>
              </w:rPr>
              <w:t>Tedavi programını uygulayabilme becerisi (%30)</w:t>
            </w:r>
          </w:p>
        </w:tc>
        <w:tc>
          <w:tcPr>
            <w:tcW w:w="1493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BC5D89" w:rsidTr="00BC5D89">
        <w:tc>
          <w:tcPr>
            <w:tcW w:w="8430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  <w:r w:rsidRPr="00ED37E7">
              <w:rPr>
                <w:b/>
              </w:rPr>
              <w:t>Toplam puan</w:t>
            </w:r>
          </w:p>
        </w:tc>
        <w:tc>
          <w:tcPr>
            <w:tcW w:w="1493" w:type="dxa"/>
          </w:tcPr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665223" w:rsidTr="00BC5D89">
        <w:tc>
          <w:tcPr>
            <w:tcW w:w="9923" w:type="dxa"/>
            <w:gridSpan w:val="2"/>
          </w:tcPr>
          <w:p w:rsidR="00665223" w:rsidRDefault="00BC5D89">
            <w:pPr>
              <w:rPr>
                <w:b/>
              </w:rPr>
            </w:pPr>
            <w:r w:rsidRPr="00ED37E7">
              <w:rPr>
                <w:b/>
              </w:rPr>
              <w:t>Devamsızlık yaptıkları gün sayısı ve nedenleri:</w:t>
            </w:r>
          </w:p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665223" w:rsidTr="00BC5D89">
        <w:tc>
          <w:tcPr>
            <w:tcW w:w="9923" w:type="dxa"/>
            <w:gridSpan w:val="2"/>
          </w:tcPr>
          <w:p w:rsidR="00665223" w:rsidRDefault="00BC5D89">
            <w:pPr>
              <w:rPr>
                <w:b/>
              </w:rPr>
            </w:pPr>
            <w:r w:rsidRPr="00ED37E7">
              <w:rPr>
                <w:b/>
              </w:rPr>
              <w:t>Öğrenci ile ilgili genel düşünceler:</w:t>
            </w:r>
          </w:p>
          <w:p w:rsidR="00BC5D89" w:rsidRDefault="00BC5D89">
            <w:pPr>
              <w:rPr>
                <w:b/>
              </w:rPr>
            </w:pPr>
          </w:p>
          <w:p w:rsidR="00BC5D89" w:rsidRDefault="00BC5D89">
            <w:pPr>
              <w:rPr>
                <w:b/>
              </w:rPr>
            </w:pPr>
          </w:p>
          <w:p w:rsidR="00BC5D89" w:rsidRPr="00ED37E7" w:rsidRDefault="00BC5D89">
            <w:pPr>
              <w:rPr>
                <w:b/>
              </w:rPr>
            </w:pPr>
          </w:p>
        </w:tc>
      </w:tr>
      <w:tr w:rsidR="00665223" w:rsidTr="00BC5D89">
        <w:tc>
          <w:tcPr>
            <w:tcW w:w="9923" w:type="dxa"/>
            <w:gridSpan w:val="2"/>
          </w:tcPr>
          <w:p w:rsidR="00665223" w:rsidRDefault="00BC5D89">
            <w:pPr>
              <w:rPr>
                <w:b/>
              </w:rPr>
            </w:pPr>
            <w:r w:rsidRPr="00ED37E7">
              <w:rPr>
                <w:b/>
              </w:rPr>
              <w:t xml:space="preserve">Sorumlu Fizyoterapist:        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ED37E7">
              <w:rPr>
                <w:b/>
              </w:rPr>
              <w:t>İmza</w:t>
            </w:r>
            <w:r>
              <w:rPr>
                <w:b/>
              </w:rPr>
              <w:t>:</w:t>
            </w:r>
          </w:p>
          <w:p w:rsidR="00161C3A" w:rsidRDefault="00161C3A">
            <w:pPr>
              <w:rPr>
                <w:b/>
              </w:rPr>
            </w:pPr>
          </w:p>
          <w:p w:rsidR="00BC5D89" w:rsidRDefault="00BC5D89"/>
        </w:tc>
      </w:tr>
    </w:tbl>
    <w:p w:rsidR="00DE3C30" w:rsidRDefault="00DE3C30"/>
    <w:sectPr w:rsidR="00DE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3"/>
    <w:rsid w:val="000D6D10"/>
    <w:rsid w:val="00161C3A"/>
    <w:rsid w:val="00331B71"/>
    <w:rsid w:val="00665223"/>
    <w:rsid w:val="00702A83"/>
    <w:rsid w:val="008F51C1"/>
    <w:rsid w:val="009A6938"/>
    <w:rsid w:val="00AC42C7"/>
    <w:rsid w:val="00BC5D89"/>
    <w:rsid w:val="00D734DB"/>
    <w:rsid w:val="00DE3C30"/>
    <w:rsid w:val="00ED37E7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7520-B208-41C9-846B-E2CC4B2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Hamiyet YUCE</dc:creator>
  <cp:keywords/>
  <dc:description/>
  <cp:lastModifiedBy>ŞULE KEÇELİOĞLU</cp:lastModifiedBy>
  <cp:revision>2</cp:revision>
  <dcterms:created xsi:type="dcterms:W3CDTF">2020-02-14T10:14:00Z</dcterms:created>
  <dcterms:modified xsi:type="dcterms:W3CDTF">2020-02-14T10:14:00Z</dcterms:modified>
</cp:coreProperties>
</file>