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9777" w:type="dxa"/>
        <w:tblInd w:w="141" w:type="dxa"/>
        <w:tblLook w:val="04A0" w:firstRow="1" w:lastRow="0" w:firstColumn="1" w:lastColumn="0" w:noHBand="0" w:noVBand="1"/>
      </w:tblPr>
      <w:tblGrid>
        <w:gridCol w:w="9777"/>
      </w:tblGrid>
      <w:tr w:rsidR="00654E83" w:rsidRPr="00F17B57" w14:paraId="026482BC" w14:textId="77777777" w:rsidTr="005F6371">
        <w:tc>
          <w:tcPr>
            <w:tcW w:w="9777" w:type="dxa"/>
          </w:tcPr>
          <w:p w14:paraId="5D7591BA" w14:textId="2143B8A5" w:rsidR="00654E83" w:rsidRPr="00F17B57" w:rsidRDefault="00654E83" w:rsidP="00654E83">
            <w:pPr>
              <w:rPr>
                <w:rFonts w:ascii="Cambria" w:hAnsi="Cambria" w:cs="Times New Roman"/>
                <w:b/>
                <w:sz w:val="22"/>
              </w:rPr>
            </w:pPr>
            <w:r w:rsidRPr="00F17B57">
              <w:rPr>
                <w:rFonts w:ascii="Cambria" w:hAnsi="Cambria" w:cs="Times New Roman"/>
                <w:b/>
                <w:sz w:val="22"/>
              </w:rPr>
              <w:t>Görev</w:t>
            </w:r>
          </w:p>
        </w:tc>
      </w:tr>
      <w:tr w:rsidR="00654E83" w:rsidRPr="00F17B57" w14:paraId="1F93D4FE" w14:textId="77777777" w:rsidTr="005F6371">
        <w:tc>
          <w:tcPr>
            <w:tcW w:w="9777" w:type="dxa"/>
          </w:tcPr>
          <w:p w14:paraId="64F82AEE" w14:textId="3639AB4D" w:rsidR="00654E83" w:rsidRPr="009D0518" w:rsidRDefault="009D0518" w:rsidP="009D0518">
            <w:pPr>
              <w:spacing w:after="120"/>
              <w:rPr>
                <w:rFonts w:ascii="Cambria" w:eastAsia="Calibri" w:hAnsi="Cambria" w:cs="Times New Roman"/>
                <w:color w:val="000000"/>
                <w:sz w:val="22"/>
              </w:rPr>
            </w:pPr>
            <w:r w:rsidRPr="009D0518">
              <w:rPr>
                <w:rFonts w:ascii="Cambria" w:hAnsi="Cambria" w:cs="Times New Roman"/>
                <w:bCs/>
                <w:sz w:val="22"/>
              </w:rPr>
              <w:t xml:space="preserve">Hemşirelik </w:t>
            </w:r>
            <w:r w:rsidRPr="009D0518">
              <w:rPr>
                <w:rFonts w:ascii="Cambria" w:eastAsia="Calibri" w:hAnsi="Cambria" w:cs="Times New Roman"/>
                <w:color w:val="000000"/>
                <w:sz w:val="22"/>
              </w:rPr>
              <w:t>Bölüm</w:t>
            </w:r>
            <w:r w:rsidRPr="009D0518">
              <w:rPr>
                <w:rFonts w:ascii="Cambria" w:eastAsia="Calibri" w:hAnsi="Cambria" w:cs="Times New Roman"/>
                <w:color w:val="000000"/>
                <w:sz w:val="22"/>
              </w:rPr>
              <w:t>ü</w:t>
            </w:r>
            <w:r w:rsidRPr="009D0518">
              <w:rPr>
                <w:rFonts w:ascii="Cambria" w:eastAsia="Calibri" w:hAnsi="Cambria" w:cs="Times New Roman"/>
                <w:color w:val="000000"/>
                <w:sz w:val="22"/>
              </w:rPr>
              <w:t xml:space="preserve"> 1. sınıf öğrencilerin</w:t>
            </w:r>
            <w:r w:rsidR="002D64E1">
              <w:rPr>
                <w:rFonts w:ascii="Cambria" w:eastAsia="Calibri" w:hAnsi="Cambria" w:cs="Times New Roman"/>
                <w:color w:val="000000"/>
                <w:sz w:val="22"/>
              </w:rPr>
              <w:t>,</w:t>
            </w:r>
            <w:r w:rsidRPr="009D0518">
              <w:rPr>
                <w:rFonts w:ascii="Cambria" w:eastAsia="Calibri" w:hAnsi="Cambria" w:cs="Times New Roman"/>
                <w:color w:val="000000"/>
                <w:sz w:val="22"/>
              </w:rPr>
              <w:t xml:space="preserve"> g</w:t>
            </w:r>
            <w:r w:rsidRPr="009D0518">
              <w:rPr>
                <w:rFonts w:ascii="Cambria" w:eastAsia="Calibri" w:hAnsi="Cambria" w:cs="Times New Roman"/>
                <w:color w:val="000000"/>
                <w:sz w:val="22"/>
              </w:rPr>
              <w:t>öreve yeni başlayan ve atama-yükseltme ile görev değişikliği olan öğretim elemanları</w:t>
            </w:r>
            <w:r w:rsidRPr="009D0518">
              <w:rPr>
                <w:rFonts w:ascii="Cambria" w:eastAsia="Calibri" w:hAnsi="Cambria" w:cs="Times New Roman"/>
                <w:color w:val="000000"/>
                <w:sz w:val="22"/>
              </w:rPr>
              <w:t>n</w:t>
            </w:r>
            <w:r w:rsidR="002D64E1">
              <w:rPr>
                <w:rFonts w:ascii="Cambria" w:eastAsia="Calibri" w:hAnsi="Cambria" w:cs="Times New Roman"/>
                <w:color w:val="000000"/>
                <w:sz w:val="22"/>
              </w:rPr>
              <w:t xml:space="preserve">ın oryantasyon sürecini planlamak, uygulamak ve değerlendirmektir. </w:t>
            </w:r>
            <w:r w:rsidRPr="009D0518">
              <w:rPr>
                <w:rFonts w:ascii="Cambria" w:eastAsia="Calibri" w:hAnsi="Cambria" w:cs="Times New Roman"/>
                <w:color w:val="000000"/>
                <w:sz w:val="22"/>
              </w:rPr>
              <w:t xml:space="preserve"> </w:t>
            </w:r>
          </w:p>
        </w:tc>
      </w:tr>
      <w:tr w:rsidR="00654E83" w:rsidRPr="00F17B57" w14:paraId="2010A333" w14:textId="77777777" w:rsidTr="005F6371">
        <w:tc>
          <w:tcPr>
            <w:tcW w:w="9777" w:type="dxa"/>
          </w:tcPr>
          <w:p w14:paraId="055EC74E" w14:textId="7E98CDAE" w:rsidR="00654E83" w:rsidRPr="00F17B57" w:rsidRDefault="00654E83" w:rsidP="00654E83">
            <w:pPr>
              <w:rPr>
                <w:rFonts w:ascii="Cambria" w:hAnsi="Cambria" w:cs="Times New Roman"/>
                <w:b/>
                <w:sz w:val="22"/>
              </w:rPr>
            </w:pPr>
            <w:r w:rsidRPr="00F17B57">
              <w:rPr>
                <w:rFonts w:ascii="Cambria" w:hAnsi="Cambria" w:cs="Times New Roman"/>
                <w:b/>
                <w:sz w:val="22"/>
              </w:rPr>
              <w:t>Üstü</w:t>
            </w:r>
          </w:p>
        </w:tc>
      </w:tr>
      <w:tr w:rsidR="00654E83" w:rsidRPr="00F17B57" w14:paraId="0C8B4123" w14:textId="77777777" w:rsidTr="005F6371">
        <w:tc>
          <w:tcPr>
            <w:tcW w:w="9777" w:type="dxa"/>
          </w:tcPr>
          <w:p w14:paraId="3951A748" w14:textId="59413DA2" w:rsidR="00654E83" w:rsidRPr="00F17B57" w:rsidRDefault="0011474F" w:rsidP="00654E83">
            <w:pPr>
              <w:rPr>
                <w:rFonts w:ascii="Cambria" w:hAnsi="Cambria" w:cs="Times New Roman"/>
                <w:bCs/>
                <w:sz w:val="22"/>
              </w:rPr>
            </w:pPr>
            <w:r w:rsidRPr="00F17B57">
              <w:rPr>
                <w:rFonts w:ascii="Cambria" w:hAnsi="Cambria" w:cs="Times New Roman"/>
                <w:sz w:val="22"/>
              </w:rPr>
              <w:t>Hemşirelik Bölüm Başkan</w:t>
            </w:r>
            <w:r w:rsidR="00261F08" w:rsidRPr="00F17B57">
              <w:rPr>
                <w:rFonts w:ascii="Cambria" w:hAnsi="Cambria" w:cs="Times New Roman"/>
                <w:sz w:val="22"/>
              </w:rPr>
              <w:t>ı</w:t>
            </w:r>
          </w:p>
        </w:tc>
      </w:tr>
      <w:tr w:rsidR="00654E83" w:rsidRPr="00F17B57" w14:paraId="42E65051" w14:textId="77777777" w:rsidTr="005F6371">
        <w:tc>
          <w:tcPr>
            <w:tcW w:w="9777" w:type="dxa"/>
          </w:tcPr>
          <w:p w14:paraId="554E963C" w14:textId="04A25EE0" w:rsidR="00654E83" w:rsidRPr="00F17B57" w:rsidRDefault="00654E83" w:rsidP="00654E83">
            <w:pPr>
              <w:rPr>
                <w:rFonts w:ascii="Cambria" w:hAnsi="Cambria" w:cs="Times New Roman"/>
                <w:b/>
                <w:bCs/>
                <w:sz w:val="22"/>
              </w:rPr>
            </w:pPr>
            <w:r w:rsidRPr="00F17B57">
              <w:rPr>
                <w:rFonts w:ascii="Cambria" w:hAnsi="Cambria" w:cs="Times New Roman"/>
                <w:b/>
                <w:bCs/>
                <w:sz w:val="22"/>
              </w:rPr>
              <w:t>Vekili</w:t>
            </w:r>
          </w:p>
        </w:tc>
      </w:tr>
      <w:tr w:rsidR="00654E83" w:rsidRPr="00F17B57" w14:paraId="67FCC29D" w14:textId="77777777" w:rsidTr="005F6371">
        <w:tc>
          <w:tcPr>
            <w:tcW w:w="9777" w:type="dxa"/>
          </w:tcPr>
          <w:p w14:paraId="18A40912" w14:textId="275CA8AE" w:rsidR="00654E83" w:rsidRPr="00F17B57" w:rsidRDefault="009B029A" w:rsidP="00654E83">
            <w:pPr>
              <w:rPr>
                <w:rFonts w:ascii="Cambria" w:hAnsi="Cambria" w:cs="Times New Roman"/>
                <w:bCs/>
                <w:sz w:val="22"/>
              </w:rPr>
            </w:pPr>
            <w:r w:rsidRPr="00F17B57">
              <w:rPr>
                <w:rFonts w:ascii="Cambria" w:hAnsi="Cambria" w:cs="Times New Roman"/>
                <w:bCs/>
                <w:sz w:val="22"/>
              </w:rPr>
              <w:t>Komisyon Başkanı</w:t>
            </w:r>
          </w:p>
        </w:tc>
      </w:tr>
      <w:tr w:rsidR="00654E83" w:rsidRPr="00F17B57" w14:paraId="62191292" w14:textId="77777777" w:rsidTr="005F6371">
        <w:tc>
          <w:tcPr>
            <w:tcW w:w="9777" w:type="dxa"/>
          </w:tcPr>
          <w:p w14:paraId="66C30163" w14:textId="7A5539FA" w:rsidR="00654E83" w:rsidRPr="00F17B57" w:rsidRDefault="00654E83" w:rsidP="00654E83">
            <w:pPr>
              <w:rPr>
                <w:rFonts w:ascii="Cambria" w:hAnsi="Cambria" w:cs="Times New Roman"/>
                <w:b/>
                <w:bCs/>
                <w:sz w:val="22"/>
              </w:rPr>
            </w:pPr>
            <w:r w:rsidRPr="00F17B57">
              <w:rPr>
                <w:rFonts w:ascii="Cambria" w:hAnsi="Cambria" w:cs="Times New Roman"/>
                <w:b/>
                <w:bCs/>
                <w:sz w:val="22"/>
              </w:rPr>
              <w:t>Nitelikler</w:t>
            </w:r>
          </w:p>
        </w:tc>
      </w:tr>
      <w:tr w:rsidR="00654E83" w:rsidRPr="00F17B57" w14:paraId="18D38A33" w14:textId="77777777" w:rsidTr="005F6371">
        <w:tc>
          <w:tcPr>
            <w:tcW w:w="9777" w:type="dxa"/>
          </w:tcPr>
          <w:p w14:paraId="76EA628C" w14:textId="08A4F557" w:rsidR="009B029A" w:rsidRPr="00F17B57" w:rsidRDefault="009B029A" w:rsidP="006403B0">
            <w:pPr>
              <w:pStyle w:val="ListeParagraf"/>
              <w:numPr>
                <w:ilvl w:val="0"/>
                <w:numId w:val="3"/>
              </w:numPr>
              <w:ind w:left="360"/>
              <w:rPr>
                <w:rFonts w:ascii="Cambria" w:hAnsi="Cambria" w:cs="Times New Roman"/>
                <w:bCs/>
                <w:sz w:val="22"/>
              </w:rPr>
            </w:pPr>
            <w:r w:rsidRPr="00F17B57">
              <w:rPr>
                <w:rFonts w:ascii="Cambria" w:hAnsi="Cambria" w:cs="Times New Roman"/>
                <w:bCs/>
                <w:sz w:val="22"/>
              </w:rPr>
              <w:t>Görevin gerektirdiği ilgili yönetmelikleri bilmek</w:t>
            </w:r>
          </w:p>
        </w:tc>
      </w:tr>
      <w:tr w:rsidR="00654E83" w:rsidRPr="00F17B57" w14:paraId="39470B4B" w14:textId="77777777" w:rsidTr="005F6371">
        <w:tc>
          <w:tcPr>
            <w:tcW w:w="9777" w:type="dxa"/>
          </w:tcPr>
          <w:p w14:paraId="1A152C09" w14:textId="002AFEAC" w:rsidR="00654E83" w:rsidRPr="00F17B57" w:rsidRDefault="00654E83" w:rsidP="00654E83">
            <w:pPr>
              <w:rPr>
                <w:rFonts w:ascii="Cambria" w:hAnsi="Cambria" w:cs="Times New Roman"/>
                <w:b/>
                <w:bCs/>
                <w:sz w:val="22"/>
              </w:rPr>
            </w:pPr>
            <w:r w:rsidRPr="00F17B57">
              <w:rPr>
                <w:rFonts w:ascii="Cambria" w:hAnsi="Cambria" w:cs="Times New Roman"/>
                <w:b/>
                <w:bCs/>
                <w:sz w:val="22"/>
              </w:rPr>
              <w:t>İlgili Mevzuat</w:t>
            </w:r>
          </w:p>
        </w:tc>
      </w:tr>
      <w:tr w:rsidR="00654E83" w:rsidRPr="00F17B57" w14:paraId="26EA7E20" w14:textId="77777777" w:rsidTr="005F6371">
        <w:tc>
          <w:tcPr>
            <w:tcW w:w="9777" w:type="dxa"/>
          </w:tcPr>
          <w:p w14:paraId="250E1E6B" w14:textId="0363C46D" w:rsidR="00440803" w:rsidRDefault="007540C4" w:rsidP="006403B0">
            <w:pPr>
              <w:pStyle w:val="ListeParagraf"/>
              <w:numPr>
                <w:ilvl w:val="0"/>
                <w:numId w:val="8"/>
              </w:numPr>
              <w:ind w:left="360"/>
              <w:rPr>
                <w:rFonts w:ascii="Cambria" w:hAnsi="Cambria" w:cs="Times New Roman"/>
                <w:bCs/>
                <w:sz w:val="22"/>
              </w:rPr>
            </w:pPr>
            <w:r w:rsidRPr="00F17B57">
              <w:rPr>
                <w:rFonts w:ascii="Cambria" w:hAnsi="Cambria" w:cs="Times New Roman"/>
                <w:bCs/>
                <w:sz w:val="22"/>
              </w:rPr>
              <w:t xml:space="preserve">2547 sayılı Yüksek Öğretim kanununun </w:t>
            </w:r>
            <w:r w:rsidR="00440803">
              <w:rPr>
                <w:rFonts w:ascii="Cambria" w:hAnsi="Cambria" w:cs="Times New Roman"/>
                <w:bCs/>
                <w:sz w:val="22"/>
              </w:rPr>
              <w:t>14</w:t>
            </w:r>
            <w:r w:rsidR="00440803" w:rsidRPr="00F17B57">
              <w:rPr>
                <w:rFonts w:ascii="Cambria" w:hAnsi="Cambria" w:cs="Times New Roman"/>
                <w:bCs/>
                <w:sz w:val="22"/>
              </w:rPr>
              <w:t>’üncü</w:t>
            </w:r>
            <w:r w:rsidRPr="00F17B57">
              <w:rPr>
                <w:rFonts w:ascii="Cambria" w:hAnsi="Cambria" w:cs="Times New Roman"/>
                <w:bCs/>
                <w:sz w:val="22"/>
              </w:rPr>
              <w:t xml:space="preserve"> maddesi</w:t>
            </w:r>
            <w:r w:rsidR="00953DE2">
              <w:rPr>
                <w:rFonts w:ascii="Cambria" w:hAnsi="Cambria" w:cs="Times New Roman"/>
                <w:bCs/>
                <w:sz w:val="22"/>
              </w:rPr>
              <w:t xml:space="preserve"> </w:t>
            </w:r>
          </w:p>
          <w:p w14:paraId="758914A9" w14:textId="521A46A4" w:rsidR="00654E83" w:rsidRPr="00440803" w:rsidRDefault="00440803" w:rsidP="00440803">
            <w:pPr>
              <w:pStyle w:val="ListeParagraf"/>
              <w:numPr>
                <w:ilvl w:val="0"/>
                <w:numId w:val="8"/>
              </w:numPr>
              <w:ind w:left="360"/>
              <w:rPr>
                <w:rFonts w:ascii="Cambria" w:hAnsi="Cambria" w:cs="Times New Roman"/>
                <w:bCs/>
                <w:sz w:val="22"/>
              </w:rPr>
            </w:pPr>
            <w:r>
              <w:rPr>
                <w:rFonts w:ascii="Cambria" w:hAnsi="Cambria" w:cs="Times New Roman"/>
                <w:bCs/>
                <w:sz w:val="22"/>
              </w:rPr>
              <w:t>30</w:t>
            </w:r>
            <w:r w:rsidRPr="00440803">
              <w:rPr>
                <w:rFonts w:ascii="Cambria" w:hAnsi="Cambria" w:cs="Times New Roman"/>
                <w:bCs/>
                <w:sz w:val="22"/>
              </w:rPr>
              <w:t>.</w:t>
            </w:r>
            <w:r>
              <w:rPr>
                <w:rFonts w:ascii="Cambria" w:hAnsi="Cambria" w:cs="Times New Roman"/>
                <w:bCs/>
                <w:sz w:val="22"/>
              </w:rPr>
              <w:t>10</w:t>
            </w:r>
            <w:r w:rsidRPr="00440803">
              <w:rPr>
                <w:rFonts w:ascii="Cambria" w:hAnsi="Cambria" w:cs="Times New Roman"/>
                <w:bCs/>
                <w:sz w:val="22"/>
              </w:rPr>
              <w:t>.2020 tarihli ve 31</w:t>
            </w:r>
            <w:r>
              <w:rPr>
                <w:rFonts w:ascii="Cambria" w:hAnsi="Cambria" w:cs="Times New Roman"/>
                <w:bCs/>
                <w:sz w:val="22"/>
              </w:rPr>
              <w:t>289</w:t>
            </w:r>
            <w:r w:rsidRPr="00440803">
              <w:rPr>
                <w:rFonts w:ascii="Cambria" w:hAnsi="Cambria" w:cs="Times New Roman"/>
                <w:bCs/>
                <w:sz w:val="22"/>
              </w:rPr>
              <w:t xml:space="preserve"> sayılı </w:t>
            </w:r>
            <w:r w:rsidRPr="00440803">
              <w:rPr>
                <w:rFonts w:ascii="Cambria" w:hAnsi="Cambria" w:cs="Times New Roman"/>
                <w:bCs/>
                <w:sz w:val="22"/>
              </w:rPr>
              <w:t>Resmî</w:t>
            </w:r>
            <w:r w:rsidRPr="00440803">
              <w:rPr>
                <w:rFonts w:ascii="Cambria" w:hAnsi="Cambria" w:cs="Times New Roman"/>
                <w:bCs/>
                <w:sz w:val="22"/>
              </w:rPr>
              <w:t xml:space="preserve"> </w:t>
            </w:r>
            <w:r w:rsidRPr="00440803">
              <w:rPr>
                <w:rFonts w:ascii="Cambria" w:hAnsi="Cambria" w:cs="Times New Roman"/>
                <w:bCs/>
                <w:sz w:val="22"/>
              </w:rPr>
              <w:t>Gazete ’de</w:t>
            </w:r>
            <w:r w:rsidRPr="00440803">
              <w:rPr>
                <w:rFonts w:ascii="Cambria" w:hAnsi="Cambria" w:cs="Times New Roman"/>
                <w:bCs/>
                <w:sz w:val="22"/>
              </w:rPr>
              <w:t xml:space="preserve"> yayınlanarak yürürlüğe giren </w:t>
            </w:r>
            <w:r>
              <w:rPr>
                <w:rFonts w:ascii="Cambria" w:hAnsi="Cambria" w:cs="Times New Roman"/>
                <w:bCs/>
                <w:sz w:val="22"/>
              </w:rPr>
              <w:t>Bandırma Onyedi Eylül</w:t>
            </w:r>
            <w:r w:rsidRPr="00440803">
              <w:rPr>
                <w:rFonts w:ascii="Cambria" w:hAnsi="Cambria" w:cs="Times New Roman"/>
                <w:bCs/>
                <w:sz w:val="22"/>
              </w:rPr>
              <w:t xml:space="preserve"> Üniversitesi Ön Lisans ve Lisans </w:t>
            </w:r>
            <w:r>
              <w:rPr>
                <w:rFonts w:ascii="Cambria" w:hAnsi="Cambria" w:cs="Times New Roman"/>
                <w:bCs/>
                <w:sz w:val="22"/>
              </w:rPr>
              <w:t>Eğitim-</w:t>
            </w:r>
            <w:r w:rsidRPr="00440803">
              <w:rPr>
                <w:rFonts w:ascii="Cambria" w:hAnsi="Cambria" w:cs="Times New Roman"/>
                <w:bCs/>
                <w:sz w:val="22"/>
              </w:rPr>
              <w:t>Öğretim ve Sınav Yönetmeliği</w:t>
            </w:r>
          </w:p>
        </w:tc>
      </w:tr>
      <w:tr w:rsidR="00654E83" w:rsidRPr="00F17B57" w14:paraId="3896C60C" w14:textId="77777777" w:rsidTr="005F6371">
        <w:tc>
          <w:tcPr>
            <w:tcW w:w="9777" w:type="dxa"/>
          </w:tcPr>
          <w:p w14:paraId="0CF5464E" w14:textId="79613681" w:rsidR="00654E83" w:rsidRPr="00F17B57" w:rsidRDefault="00654E83" w:rsidP="00654E83">
            <w:pPr>
              <w:rPr>
                <w:rFonts w:ascii="Cambria" w:hAnsi="Cambria" w:cs="Times New Roman"/>
                <w:b/>
                <w:bCs/>
                <w:sz w:val="22"/>
              </w:rPr>
            </w:pPr>
            <w:r w:rsidRPr="00F17B57">
              <w:rPr>
                <w:rFonts w:ascii="Cambria" w:hAnsi="Cambria" w:cs="Times New Roman"/>
                <w:b/>
                <w:bCs/>
                <w:sz w:val="22"/>
              </w:rPr>
              <w:t>Görev ve Sorumluluklar</w:t>
            </w:r>
          </w:p>
        </w:tc>
      </w:tr>
      <w:tr w:rsidR="00654E83" w:rsidRPr="00F17B57" w14:paraId="1626E85B" w14:textId="77777777" w:rsidTr="005F6371">
        <w:tc>
          <w:tcPr>
            <w:tcW w:w="9777" w:type="dxa"/>
          </w:tcPr>
          <w:p w14:paraId="203CEB58" w14:textId="7B18A48B" w:rsidR="002B256C" w:rsidRDefault="002B256C" w:rsidP="002B256C">
            <w:pPr>
              <w:pStyle w:val="ListeParagraf"/>
              <w:numPr>
                <w:ilvl w:val="0"/>
                <w:numId w:val="13"/>
              </w:numPr>
              <w:spacing w:after="120"/>
              <w:rPr>
                <w:rFonts w:ascii="Cambria" w:eastAsia="Calibri" w:hAnsi="Cambria" w:cs="Times New Roman"/>
                <w:color w:val="000000"/>
                <w:sz w:val="22"/>
              </w:rPr>
            </w:pPr>
            <w:r w:rsidRPr="002B256C">
              <w:rPr>
                <w:rFonts w:ascii="Cambria" w:eastAsia="Calibri" w:hAnsi="Cambria" w:cs="Times New Roman"/>
                <w:color w:val="000000"/>
                <w:sz w:val="22"/>
              </w:rPr>
              <w:t>Fakültemiz Hemşirelik bölümü oryantasyon çalışmalarını takip etmek ve oryantasyon eğitimlerini düzenlemek</w:t>
            </w:r>
            <w:r>
              <w:rPr>
                <w:rFonts w:ascii="Cambria" w:eastAsia="Calibri" w:hAnsi="Cambria" w:cs="Times New Roman"/>
                <w:color w:val="000000"/>
                <w:sz w:val="22"/>
              </w:rPr>
              <w:t>,</w:t>
            </w:r>
          </w:p>
          <w:p w14:paraId="3BA1F0D3" w14:textId="5BFC1A0B" w:rsidR="002B256C" w:rsidRPr="00213EBB" w:rsidRDefault="00213EBB" w:rsidP="00213EBB">
            <w:pPr>
              <w:pStyle w:val="ListeParagraf"/>
              <w:numPr>
                <w:ilvl w:val="0"/>
                <w:numId w:val="13"/>
              </w:numPr>
              <w:spacing w:after="120"/>
              <w:rPr>
                <w:rFonts w:ascii="Cambria" w:eastAsia="Calibri" w:hAnsi="Cambria" w:cs="Times New Roman"/>
                <w:color w:val="000000"/>
                <w:sz w:val="22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</w:rPr>
              <w:t>Bölüm</w:t>
            </w:r>
            <w:r w:rsidRPr="002B256C">
              <w:rPr>
                <w:rFonts w:ascii="Cambria" w:eastAsia="Calibri" w:hAnsi="Cambria" w:cs="Times New Roman"/>
                <w:color w:val="000000"/>
                <w:sz w:val="22"/>
              </w:rPr>
              <w:t xml:space="preserve"> 1. sınıf öğrencilerine akademik takvimde derslerin başladığı ilk haftada</w:t>
            </w:r>
            <w:r>
              <w:rPr>
                <w:rFonts w:ascii="Cambria" w:eastAsia="Calibri" w:hAnsi="Cambria" w:cs="Times New Roman"/>
                <w:color w:val="000000"/>
                <w:sz w:val="22"/>
              </w:rPr>
              <w:t xml:space="preserve"> üniversite, fakülte ve bölümü tanıtan oryantasyon eğitimi vermek</w:t>
            </w:r>
            <w:r>
              <w:rPr>
                <w:rFonts w:ascii="Cambria" w:eastAsia="Calibri" w:hAnsi="Cambria" w:cs="Times New Roman"/>
                <w:color w:val="000000"/>
                <w:sz w:val="22"/>
              </w:rPr>
              <w:t>,</w:t>
            </w:r>
          </w:p>
          <w:p w14:paraId="728DAED0" w14:textId="3C6E3D41" w:rsidR="002B256C" w:rsidRDefault="00953DE2" w:rsidP="002B256C">
            <w:pPr>
              <w:pStyle w:val="ListeParagraf"/>
              <w:numPr>
                <w:ilvl w:val="0"/>
                <w:numId w:val="13"/>
              </w:numPr>
              <w:spacing w:after="120"/>
              <w:rPr>
                <w:rFonts w:ascii="Cambria" w:eastAsia="Calibri" w:hAnsi="Cambria" w:cs="Times New Roman"/>
                <w:color w:val="000000"/>
                <w:sz w:val="22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</w:rPr>
              <w:t>Bölümde</w:t>
            </w:r>
            <w:r w:rsidR="002B256C" w:rsidRPr="002B256C">
              <w:rPr>
                <w:rFonts w:ascii="Cambria" w:eastAsia="Calibri" w:hAnsi="Cambria" w:cs="Times New Roman"/>
                <w:color w:val="000000"/>
                <w:sz w:val="22"/>
              </w:rPr>
              <w:t xml:space="preserve"> göreve </w:t>
            </w:r>
            <w:r w:rsidRPr="00953DE2">
              <w:rPr>
                <w:rFonts w:ascii="Cambria" w:eastAsia="Calibri" w:hAnsi="Cambria" w:cs="Times New Roman"/>
                <w:color w:val="000000"/>
                <w:sz w:val="22"/>
              </w:rPr>
              <w:t>yeni başlayan öğretim elemanları</w:t>
            </w:r>
            <w:r>
              <w:rPr>
                <w:rFonts w:ascii="Cambria" w:eastAsia="Calibri" w:hAnsi="Cambria" w:cs="Times New Roman"/>
                <w:color w:val="000000"/>
                <w:sz w:val="22"/>
              </w:rPr>
              <w:t xml:space="preserve">nın </w:t>
            </w:r>
            <w:r w:rsidR="002B256C" w:rsidRPr="002B256C">
              <w:rPr>
                <w:rFonts w:ascii="Cambria" w:eastAsia="Calibri" w:hAnsi="Cambria" w:cs="Times New Roman"/>
                <w:color w:val="000000"/>
                <w:sz w:val="22"/>
              </w:rPr>
              <w:t xml:space="preserve">üniversiteye, </w:t>
            </w:r>
            <w:r w:rsidR="00213EBB">
              <w:rPr>
                <w:rFonts w:ascii="Cambria" w:eastAsia="Calibri" w:hAnsi="Cambria" w:cs="Times New Roman"/>
                <w:color w:val="000000"/>
                <w:sz w:val="22"/>
              </w:rPr>
              <w:t xml:space="preserve">fakülte </w:t>
            </w:r>
            <w:r w:rsidR="002B256C" w:rsidRPr="002B256C">
              <w:rPr>
                <w:rFonts w:ascii="Cambria" w:eastAsia="Calibri" w:hAnsi="Cambria" w:cs="Times New Roman"/>
                <w:color w:val="000000"/>
                <w:sz w:val="22"/>
              </w:rPr>
              <w:t>ve bölüme uyumuna yardımcı olmak</w:t>
            </w:r>
            <w:r w:rsidR="00213EBB">
              <w:rPr>
                <w:rFonts w:ascii="Cambria" w:eastAsia="Calibri" w:hAnsi="Cambria" w:cs="Times New Roman"/>
                <w:color w:val="000000"/>
                <w:sz w:val="22"/>
              </w:rPr>
              <w:t xml:space="preserve"> ve </w:t>
            </w:r>
            <w:r w:rsidR="00213EBB" w:rsidRPr="002B256C">
              <w:rPr>
                <w:rFonts w:ascii="Cambria" w:eastAsia="Calibri" w:hAnsi="Cambria" w:cs="Times New Roman"/>
                <w:color w:val="000000"/>
                <w:sz w:val="22"/>
              </w:rPr>
              <w:t>oryantasyon eğitimi vermek</w:t>
            </w:r>
            <w:r w:rsidR="00440803">
              <w:rPr>
                <w:rFonts w:ascii="Cambria" w:eastAsia="Calibri" w:hAnsi="Cambria" w:cs="Times New Roman"/>
                <w:color w:val="000000"/>
                <w:sz w:val="22"/>
              </w:rPr>
              <w:t>,</w:t>
            </w:r>
          </w:p>
          <w:p w14:paraId="1BAFF11D" w14:textId="77777777" w:rsidR="00307E62" w:rsidRDefault="00953DE2" w:rsidP="00953DE2">
            <w:pPr>
              <w:pStyle w:val="ListeParagraf"/>
              <w:numPr>
                <w:ilvl w:val="0"/>
                <w:numId w:val="13"/>
              </w:numPr>
              <w:spacing w:after="120"/>
              <w:rPr>
                <w:rFonts w:ascii="Cambria" w:eastAsia="Calibri" w:hAnsi="Cambria" w:cs="Times New Roman"/>
                <w:color w:val="000000"/>
                <w:sz w:val="22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</w:rPr>
              <w:t>Bölümde</w:t>
            </w:r>
            <w:r w:rsidRPr="002B256C">
              <w:rPr>
                <w:rFonts w:ascii="Cambria" w:eastAsia="Calibri" w:hAnsi="Cambria" w:cs="Times New Roman"/>
                <w:color w:val="000000"/>
                <w:sz w:val="22"/>
              </w:rPr>
              <w:t xml:space="preserve"> </w:t>
            </w:r>
            <w:r w:rsidRPr="00953DE2">
              <w:rPr>
                <w:rFonts w:ascii="Cambria" w:eastAsia="Calibri" w:hAnsi="Cambria" w:cs="Times New Roman"/>
                <w:color w:val="000000"/>
                <w:sz w:val="22"/>
              </w:rPr>
              <w:t>atama-yükseltme ile görev değişikliği olan öğretim elemanları</w:t>
            </w:r>
            <w:r>
              <w:rPr>
                <w:rFonts w:ascii="Cambria" w:eastAsia="Calibri" w:hAnsi="Cambria" w:cs="Times New Roman"/>
                <w:color w:val="000000"/>
                <w:sz w:val="22"/>
              </w:rPr>
              <w:t xml:space="preserve">nın </w:t>
            </w:r>
            <w:r w:rsidRPr="002B256C">
              <w:rPr>
                <w:rFonts w:ascii="Cambria" w:eastAsia="Calibri" w:hAnsi="Cambria" w:cs="Times New Roman"/>
                <w:color w:val="000000"/>
                <w:sz w:val="22"/>
              </w:rPr>
              <w:t>bölüme uyumuna yardımcı olmak</w:t>
            </w:r>
            <w:r>
              <w:rPr>
                <w:rFonts w:ascii="Cambria" w:eastAsia="Calibri" w:hAnsi="Cambria" w:cs="Times New Roman"/>
                <w:color w:val="000000"/>
                <w:sz w:val="22"/>
              </w:rPr>
              <w:t xml:space="preserve"> ve </w:t>
            </w:r>
            <w:r w:rsidRPr="002B256C">
              <w:rPr>
                <w:rFonts w:ascii="Cambria" w:eastAsia="Calibri" w:hAnsi="Cambria" w:cs="Times New Roman"/>
                <w:color w:val="000000"/>
                <w:sz w:val="22"/>
              </w:rPr>
              <w:t>oryantasyon eğitimi vermek</w:t>
            </w:r>
          </w:p>
          <w:p w14:paraId="0B389E8B" w14:textId="2C686818" w:rsidR="00440803" w:rsidRPr="00440803" w:rsidRDefault="00440803" w:rsidP="00440803">
            <w:pPr>
              <w:pStyle w:val="ListeParagraf"/>
              <w:numPr>
                <w:ilvl w:val="0"/>
                <w:numId w:val="13"/>
              </w:numPr>
              <w:spacing w:after="120"/>
              <w:rPr>
                <w:rFonts w:ascii="Cambria" w:eastAsia="Calibri" w:hAnsi="Cambria" w:cs="Times New Roman"/>
                <w:color w:val="000000"/>
                <w:sz w:val="22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</w:rPr>
              <w:t>O</w:t>
            </w:r>
            <w:r w:rsidRPr="00440803">
              <w:rPr>
                <w:rFonts w:ascii="Cambria" w:eastAsia="Calibri" w:hAnsi="Cambria" w:cs="Times New Roman"/>
                <w:color w:val="000000"/>
                <w:sz w:val="22"/>
              </w:rPr>
              <w:t>ryantasyon sunumu oluşturmak, her yıl revize edilmesini ve fakülte web sayfasında paylaşılmasını sağlamak,</w:t>
            </w:r>
          </w:p>
        </w:tc>
      </w:tr>
      <w:tr w:rsidR="00654E83" w:rsidRPr="00F17B57" w14:paraId="133C3495" w14:textId="77777777" w:rsidTr="005F6371">
        <w:tc>
          <w:tcPr>
            <w:tcW w:w="9777" w:type="dxa"/>
          </w:tcPr>
          <w:p w14:paraId="6DACA4D3" w14:textId="06106908" w:rsidR="00654E83" w:rsidRPr="00F17B57" w:rsidRDefault="00654E83" w:rsidP="00654E83">
            <w:pPr>
              <w:rPr>
                <w:rFonts w:ascii="Cambria" w:hAnsi="Cambria" w:cs="Times New Roman"/>
                <w:b/>
                <w:bCs/>
                <w:sz w:val="22"/>
              </w:rPr>
            </w:pPr>
            <w:r w:rsidRPr="00F17B57">
              <w:rPr>
                <w:rFonts w:ascii="Cambria" w:hAnsi="Cambria" w:cs="Times New Roman"/>
                <w:b/>
                <w:bCs/>
                <w:sz w:val="22"/>
              </w:rPr>
              <w:t>KYS Kapsamında Görev ve Sorumluluklar</w:t>
            </w:r>
          </w:p>
        </w:tc>
      </w:tr>
      <w:tr w:rsidR="00654E83" w:rsidRPr="00F17B57" w14:paraId="02626D0E" w14:textId="77777777" w:rsidTr="005F6371">
        <w:tc>
          <w:tcPr>
            <w:tcW w:w="9777" w:type="dxa"/>
          </w:tcPr>
          <w:p w14:paraId="31A2FFF5" w14:textId="1CAF930C" w:rsidR="00966B74" w:rsidRPr="00F17B57" w:rsidRDefault="00966B74" w:rsidP="00A6132F">
            <w:pPr>
              <w:pStyle w:val="ListeParagraf"/>
              <w:numPr>
                <w:ilvl w:val="0"/>
                <w:numId w:val="1"/>
              </w:numPr>
              <w:ind w:left="454"/>
              <w:rPr>
                <w:rFonts w:ascii="Cambria" w:hAnsi="Cambria" w:cs="Times New Roman"/>
                <w:sz w:val="22"/>
              </w:rPr>
            </w:pPr>
            <w:r w:rsidRPr="00F17B57">
              <w:rPr>
                <w:rFonts w:ascii="Cambria" w:hAnsi="Cambria" w:cs="Times New Roman"/>
                <w:sz w:val="22"/>
              </w:rPr>
              <w:t xml:space="preserve">Üniversitenin Misyonunu, Vizyonunu, Kalite Politikasını benimsemek ve bu doğrultuda hareket etmek, </w:t>
            </w:r>
          </w:p>
          <w:p w14:paraId="660B6251" w14:textId="6C0ACA9D" w:rsidR="00966B74" w:rsidRPr="00F17B57" w:rsidRDefault="00966B74" w:rsidP="00A6132F">
            <w:pPr>
              <w:pStyle w:val="ListeParagraf"/>
              <w:numPr>
                <w:ilvl w:val="0"/>
                <w:numId w:val="1"/>
              </w:numPr>
              <w:ind w:left="454"/>
              <w:rPr>
                <w:rFonts w:ascii="Cambria" w:hAnsi="Cambria" w:cs="Times New Roman"/>
                <w:sz w:val="22"/>
              </w:rPr>
            </w:pPr>
            <w:r w:rsidRPr="00F17B57">
              <w:rPr>
                <w:rFonts w:ascii="Cambria" w:hAnsi="Cambria" w:cs="Times New Roman"/>
                <w:sz w:val="22"/>
              </w:rPr>
              <w:t xml:space="preserve">Üniversite ve birim kalite hedeflerine ulaşılması için üzerine düşen çalışmaları yapmak, </w:t>
            </w:r>
          </w:p>
          <w:p w14:paraId="4FF11B9F" w14:textId="63A0EAAF" w:rsidR="00966B74" w:rsidRPr="00F17B57" w:rsidRDefault="00966B74" w:rsidP="00A6132F">
            <w:pPr>
              <w:pStyle w:val="ListeParagraf"/>
              <w:numPr>
                <w:ilvl w:val="0"/>
                <w:numId w:val="1"/>
              </w:numPr>
              <w:ind w:left="454"/>
              <w:rPr>
                <w:rFonts w:ascii="Cambria" w:hAnsi="Cambria" w:cs="Times New Roman"/>
                <w:sz w:val="22"/>
              </w:rPr>
            </w:pPr>
            <w:r w:rsidRPr="00F17B57">
              <w:rPr>
                <w:rFonts w:ascii="Cambria" w:hAnsi="Cambria" w:cs="Times New Roman"/>
                <w:sz w:val="22"/>
              </w:rPr>
              <w:t xml:space="preserve">Faaliyetlerini yürütürken BANÜ KYS dokümanlarına uygun hareket etmek ve kayıtları eksiksiz tutmak, </w:t>
            </w:r>
          </w:p>
          <w:p w14:paraId="72F638E5" w14:textId="77777777" w:rsidR="00242227" w:rsidRPr="00F17B57" w:rsidRDefault="00966B74" w:rsidP="00A6132F">
            <w:pPr>
              <w:pStyle w:val="ListeParagraf"/>
              <w:numPr>
                <w:ilvl w:val="0"/>
                <w:numId w:val="1"/>
              </w:numPr>
              <w:ind w:left="454"/>
              <w:rPr>
                <w:rFonts w:ascii="Cambria" w:hAnsi="Cambria" w:cs="Times New Roman"/>
                <w:sz w:val="22"/>
              </w:rPr>
            </w:pPr>
            <w:r w:rsidRPr="00F17B57">
              <w:rPr>
                <w:rFonts w:ascii="Cambria" w:hAnsi="Cambria" w:cs="Times New Roman"/>
                <w:sz w:val="22"/>
              </w:rPr>
              <w:t>KYS kapsamında biriminde yapılacak düzeltici ve önleyici faaliyetlerin yerine getirilmesine katkı sağlamak,</w:t>
            </w:r>
          </w:p>
          <w:p w14:paraId="531A14D9" w14:textId="65AA2664" w:rsidR="00966B74" w:rsidRPr="00F17B57" w:rsidRDefault="00966B74" w:rsidP="00A6132F">
            <w:pPr>
              <w:pStyle w:val="ListeParagraf"/>
              <w:numPr>
                <w:ilvl w:val="0"/>
                <w:numId w:val="1"/>
              </w:numPr>
              <w:ind w:left="454"/>
              <w:rPr>
                <w:rFonts w:ascii="Cambria" w:hAnsi="Cambria" w:cs="Times New Roman"/>
                <w:sz w:val="22"/>
              </w:rPr>
            </w:pPr>
            <w:r w:rsidRPr="00F17B57">
              <w:rPr>
                <w:rFonts w:ascii="Cambria" w:hAnsi="Cambria" w:cs="Times New Roman"/>
                <w:sz w:val="22"/>
              </w:rPr>
              <w:t xml:space="preserve">Yaptığı işle ilgili iyileştirme önerilerini Birim Kalite Temsilcisi, Birim Kalite Temsilcisi Yardımcısı ve Birim Dokümantasyon Sorumlusu ile paylaşmak, </w:t>
            </w:r>
          </w:p>
          <w:p w14:paraId="07B9EA69" w14:textId="0652F378" w:rsidR="00654E83" w:rsidRPr="00F17B57" w:rsidRDefault="00966B74" w:rsidP="00A6132F">
            <w:pPr>
              <w:pStyle w:val="ListeParagraf"/>
              <w:numPr>
                <w:ilvl w:val="0"/>
                <w:numId w:val="1"/>
              </w:numPr>
              <w:ind w:left="454"/>
              <w:rPr>
                <w:rFonts w:ascii="Cambria" w:hAnsi="Cambria" w:cs="Times New Roman"/>
                <w:bCs/>
                <w:sz w:val="22"/>
              </w:rPr>
            </w:pPr>
            <w:r w:rsidRPr="00F17B57">
              <w:rPr>
                <w:rFonts w:ascii="Cambria" w:hAnsi="Cambria" w:cs="Times New Roman"/>
                <w:sz w:val="22"/>
              </w:rPr>
              <w:t>KYS çalışmaları kapsamında yapılan faaliyetlere birimi adına katkı sağlamak</w:t>
            </w:r>
          </w:p>
        </w:tc>
      </w:tr>
      <w:tr w:rsidR="00654E83" w:rsidRPr="00F17B57" w14:paraId="7CDBEA62" w14:textId="77777777" w:rsidTr="005F6371">
        <w:tc>
          <w:tcPr>
            <w:tcW w:w="9777" w:type="dxa"/>
          </w:tcPr>
          <w:p w14:paraId="14FE5A53" w14:textId="5CC6D2C6" w:rsidR="00654E83" w:rsidRPr="00F17B57" w:rsidRDefault="00654E83" w:rsidP="00654E83">
            <w:pPr>
              <w:rPr>
                <w:rFonts w:ascii="Cambria" w:hAnsi="Cambria" w:cs="Times New Roman"/>
                <w:b/>
                <w:bCs/>
                <w:sz w:val="22"/>
              </w:rPr>
            </w:pPr>
            <w:r w:rsidRPr="00F17B57">
              <w:rPr>
                <w:rFonts w:ascii="Cambria" w:hAnsi="Cambria" w:cs="Times New Roman"/>
                <w:b/>
                <w:bCs/>
                <w:sz w:val="22"/>
              </w:rPr>
              <w:t>Yetkiler</w:t>
            </w:r>
          </w:p>
        </w:tc>
      </w:tr>
      <w:tr w:rsidR="00654E83" w:rsidRPr="00F17B57" w14:paraId="08E93173" w14:textId="77777777" w:rsidTr="009D0518">
        <w:trPr>
          <w:trHeight w:val="706"/>
        </w:trPr>
        <w:tc>
          <w:tcPr>
            <w:tcW w:w="9777" w:type="dxa"/>
          </w:tcPr>
          <w:p w14:paraId="65525EF3" w14:textId="77777777" w:rsidR="00CA5D25" w:rsidRDefault="00CA5D25" w:rsidP="00A6132F">
            <w:pPr>
              <w:pStyle w:val="ListeParagraf"/>
              <w:numPr>
                <w:ilvl w:val="0"/>
                <w:numId w:val="2"/>
              </w:numPr>
              <w:ind w:left="454"/>
              <w:rPr>
                <w:rFonts w:ascii="Cambria" w:hAnsi="Cambria" w:cs="Times New Roman"/>
                <w:bCs/>
                <w:sz w:val="22"/>
              </w:rPr>
            </w:pPr>
            <w:r w:rsidRPr="00CA5D25">
              <w:rPr>
                <w:rFonts w:ascii="Cambria" w:hAnsi="Cambria" w:cs="Times New Roman"/>
                <w:bCs/>
                <w:sz w:val="22"/>
              </w:rPr>
              <w:t xml:space="preserve">Yukarıda belirtilen görev ve sorumlulukları gerçekleştirme yetkisine sahip olmak. </w:t>
            </w:r>
          </w:p>
          <w:p w14:paraId="1BBBA658" w14:textId="027533D7" w:rsidR="000E4B6C" w:rsidRPr="00F17B57" w:rsidRDefault="00CA5D25" w:rsidP="00A6132F">
            <w:pPr>
              <w:pStyle w:val="ListeParagraf"/>
              <w:numPr>
                <w:ilvl w:val="0"/>
                <w:numId w:val="2"/>
              </w:numPr>
              <w:ind w:left="454"/>
              <w:rPr>
                <w:rFonts w:ascii="Cambria" w:hAnsi="Cambria" w:cs="Times New Roman"/>
                <w:bCs/>
                <w:sz w:val="22"/>
              </w:rPr>
            </w:pPr>
            <w:r w:rsidRPr="00CA5D25">
              <w:rPr>
                <w:rFonts w:ascii="Cambria" w:hAnsi="Cambria" w:cs="Times New Roman"/>
                <w:bCs/>
                <w:sz w:val="22"/>
              </w:rPr>
              <w:t>Faaliyetlerin gerçekleştirilmesi için gerekli araç ve gereci kullanabilmek.</w:t>
            </w:r>
          </w:p>
        </w:tc>
      </w:tr>
    </w:tbl>
    <w:p w14:paraId="16730398" w14:textId="01F3081B" w:rsidR="00CA5D25" w:rsidRPr="00CA5D25" w:rsidRDefault="00CA5D25" w:rsidP="00CA5D25">
      <w:pPr>
        <w:tabs>
          <w:tab w:val="left" w:pos="2256"/>
        </w:tabs>
        <w:rPr>
          <w:rFonts w:ascii="Cambria" w:hAnsi="Cambria" w:cstheme="minorHAnsi"/>
          <w:sz w:val="22"/>
        </w:rPr>
      </w:pPr>
    </w:p>
    <w:sectPr w:rsidR="00CA5D25" w:rsidRPr="00CA5D25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643FD" w14:textId="77777777" w:rsidR="00A6132F" w:rsidRDefault="00A6132F" w:rsidP="00956AB8">
      <w:pPr>
        <w:spacing w:after="0" w:line="240" w:lineRule="auto"/>
      </w:pPr>
      <w:r>
        <w:separator/>
      </w:r>
    </w:p>
  </w:endnote>
  <w:endnote w:type="continuationSeparator" w:id="0">
    <w:p w14:paraId="1800FE40" w14:textId="77777777" w:rsidR="00A6132F" w:rsidRDefault="00A6132F" w:rsidP="0095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1017E2" w:rsidRPr="003F3C7D" w14:paraId="7D88865B" w14:textId="77777777" w:rsidTr="001017E2">
      <w:trPr>
        <w:trHeight w:val="233"/>
      </w:trPr>
      <w:tc>
        <w:tcPr>
          <w:tcW w:w="2830" w:type="dxa"/>
        </w:tcPr>
        <w:p w14:paraId="757074F9" w14:textId="77777777" w:rsidR="001017E2" w:rsidRPr="00496A56" w:rsidRDefault="001017E2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color w:val="000000" w:themeColor="text1"/>
              <w:sz w:val="22"/>
              <w:lang w:eastAsia="tr-TR"/>
            </w:rPr>
          </w:pPr>
          <w:r w:rsidRPr="00496A56">
            <w:rPr>
              <w:rFonts w:eastAsia="Times New Roman" w:cstheme="minorHAnsi"/>
              <w:bCs/>
              <w:color w:val="000000" w:themeColor="text1"/>
              <w:sz w:val="22"/>
              <w:lang w:eastAsia="tr-TR"/>
            </w:rPr>
            <w:t>Hazırlayan</w:t>
          </w:r>
        </w:p>
      </w:tc>
      <w:tc>
        <w:tcPr>
          <w:tcW w:w="3544" w:type="dxa"/>
        </w:tcPr>
        <w:p w14:paraId="76446599" w14:textId="77777777" w:rsidR="001017E2" w:rsidRPr="003F3C7D" w:rsidRDefault="001017E2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color w:val="000000" w:themeColor="text1"/>
              <w:sz w:val="22"/>
              <w:lang w:val="en-AU" w:eastAsia="tr-TR"/>
            </w:rPr>
          </w:pPr>
          <w:r w:rsidRPr="003F3C7D">
            <w:rPr>
              <w:rFonts w:eastAsia="Times New Roman" w:cstheme="minorHAnsi"/>
              <w:bCs/>
              <w:color w:val="000000" w:themeColor="text1"/>
              <w:sz w:val="22"/>
              <w:lang w:val="en-AU" w:eastAsia="tr-TR"/>
            </w:rPr>
            <w:t>(</w:t>
          </w:r>
          <w:proofErr w:type="spellStart"/>
          <w:r w:rsidRPr="003F3C7D">
            <w:rPr>
              <w:rFonts w:eastAsia="Times New Roman" w:cstheme="minorHAnsi"/>
              <w:bCs/>
              <w:color w:val="000000" w:themeColor="text1"/>
              <w:sz w:val="22"/>
              <w:lang w:val="en-AU" w:eastAsia="tr-TR"/>
            </w:rPr>
            <w:t>Kontrol</w:t>
          </w:r>
          <w:proofErr w:type="spellEnd"/>
          <w:r w:rsidRPr="003F3C7D">
            <w:rPr>
              <w:rFonts w:eastAsia="Times New Roman" w:cstheme="minorHAnsi"/>
              <w:bCs/>
              <w:color w:val="000000" w:themeColor="text1"/>
              <w:sz w:val="22"/>
              <w:lang w:val="en-AU" w:eastAsia="tr-TR"/>
            </w:rPr>
            <w:t xml:space="preserve"> Eden) Kalite </w:t>
          </w:r>
          <w:proofErr w:type="spellStart"/>
          <w:r w:rsidRPr="003F3C7D">
            <w:rPr>
              <w:rFonts w:eastAsia="Times New Roman" w:cstheme="minorHAnsi"/>
              <w:bCs/>
              <w:color w:val="000000" w:themeColor="text1"/>
              <w:sz w:val="22"/>
              <w:lang w:val="en-AU" w:eastAsia="tr-TR"/>
            </w:rPr>
            <w:t>Koordinatörü</w:t>
          </w:r>
          <w:proofErr w:type="spellEnd"/>
        </w:p>
      </w:tc>
      <w:tc>
        <w:tcPr>
          <w:tcW w:w="3681" w:type="dxa"/>
        </w:tcPr>
        <w:p w14:paraId="38FA8336" w14:textId="77777777" w:rsidR="001017E2" w:rsidRPr="003F3C7D" w:rsidRDefault="001017E2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color w:val="000000" w:themeColor="text1"/>
              <w:sz w:val="22"/>
              <w:lang w:val="en-AU" w:eastAsia="tr-TR"/>
            </w:rPr>
          </w:pPr>
          <w:r w:rsidRPr="003F3C7D">
            <w:rPr>
              <w:rFonts w:eastAsia="Times New Roman" w:cstheme="minorHAnsi"/>
              <w:bCs/>
              <w:color w:val="000000" w:themeColor="text1"/>
              <w:sz w:val="22"/>
              <w:lang w:val="en-AU" w:eastAsia="tr-TR"/>
            </w:rPr>
            <w:t>(</w:t>
          </w:r>
          <w:proofErr w:type="spellStart"/>
          <w:r w:rsidRPr="003F3C7D">
            <w:rPr>
              <w:rFonts w:eastAsia="Times New Roman" w:cstheme="minorHAnsi"/>
              <w:bCs/>
              <w:color w:val="000000" w:themeColor="text1"/>
              <w:sz w:val="22"/>
              <w:lang w:val="en-AU" w:eastAsia="tr-TR"/>
            </w:rPr>
            <w:t>Onaylayan</w:t>
          </w:r>
          <w:proofErr w:type="spellEnd"/>
          <w:r w:rsidRPr="003F3C7D">
            <w:rPr>
              <w:rFonts w:eastAsia="Times New Roman" w:cstheme="minorHAnsi"/>
              <w:bCs/>
              <w:color w:val="000000" w:themeColor="text1"/>
              <w:sz w:val="22"/>
              <w:lang w:val="en-AU" w:eastAsia="tr-TR"/>
            </w:rPr>
            <w:t xml:space="preserve">) </w:t>
          </w:r>
          <w:proofErr w:type="spellStart"/>
          <w:r w:rsidRPr="003F3C7D">
            <w:rPr>
              <w:rFonts w:eastAsia="Times New Roman" w:cstheme="minorHAnsi"/>
              <w:bCs/>
              <w:color w:val="000000" w:themeColor="text1"/>
              <w:sz w:val="22"/>
              <w:lang w:val="en-AU" w:eastAsia="tr-TR"/>
            </w:rPr>
            <w:t>Rektör</w:t>
          </w:r>
          <w:proofErr w:type="spellEnd"/>
        </w:p>
      </w:tc>
    </w:tr>
    <w:tr w:rsidR="001017E2" w:rsidRPr="003F3C7D" w14:paraId="1819665D" w14:textId="77777777" w:rsidTr="001017E2">
      <w:trPr>
        <w:trHeight w:val="232"/>
      </w:trPr>
      <w:tc>
        <w:tcPr>
          <w:tcW w:w="2830" w:type="dxa"/>
        </w:tcPr>
        <w:p w14:paraId="799745CB" w14:textId="41781FC5" w:rsidR="00496A56" w:rsidRPr="00496A56" w:rsidRDefault="009062C4" w:rsidP="009062C4">
          <w:pPr>
            <w:jc w:val="center"/>
            <w:rPr>
              <w:rFonts w:eastAsia="Times New Roman" w:cstheme="minorHAnsi"/>
              <w:sz w:val="22"/>
              <w:lang w:eastAsia="tr-TR"/>
            </w:rPr>
          </w:pPr>
          <w:r w:rsidRPr="009062C4">
            <w:rPr>
              <w:rFonts w:eastAsia="Times New Roman" w:cstheme="minorHAnsi"/>
              <w:sz w:val="22"/>
              <w:lang w:eastAsia="tr-TR"/>
            </w:rPr>
            <w:t>Oryantasyon</w:t>
          </w:r>
          <w:r>
            <w:rPr>
              <w:rFonts w:eastAsia="Times New Roman" w:cstheme="minorHAnsi"/>
              <w:sz w:val="22"/>
              <w:lang w:eastAsia="tr-TR"/>
            </w:rPr>
            <w:t xml:space="preserve"> </w:t>
          </w:r>
          <w:r w:rsidRPr="009062C4">
            <w:rPr>
              <w:rFonts w:eastAsia="Times New Roman" w:cstheme="minorHAnsi"/>
              <w:sz w:val="22"/>
              <w:lang w:eastAsia="tr-TR"/>
            </w:rPr>
            <w:t>Programı Düzenleme</w:t>
          </w:r>
          <w:r w:rsidRPr="009062C4">
            <w:rPr>
              <w:rFonts w:eastAsia="Times New Roman" w:cstheme="minorHAnsi"/>
              <w:b/>
              <w:sz w:val="22"/>
              <w:lang w:eastAsia="tr-TR"/>
            </w:rPr>
            <w:t xml:space="preserve"> </w:t>
          </w:r>
          <w:r w:rsidR="00496A56" w:rsidRPr="00496A56">
            <w:rPr>
              <w:rFonts w:eastAsia="Times New Roman" w:cstheme="minorHAnsi"/>
              <w:sz w:val="22"/>
              <w:lang w:eastAsia="tr-TR"/>
            </w:rPr>
            <w:t>Komisyonu</w:t>
          </w:r>
        </w:p>
      </w:tc>
      <w:tc>
        <w:tcPr>
          <w:tcW w:w="3544" w:type="dxa"/>
        </w:tcPr>
        <w:p w14:paraId="3B5D7CF3" w14:textId="77777777" w:rsidR="001017E2" w:rsidRPr="003F3C7D" w:rsidRDefault="001017E2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color w:val="000000" w:themeColor="text1"/>
              <w:sz w:val="22"/>
              <w:lang w:val="en-AU" w:eastAsia="tr-TR"/>
            </w:rPr>
          </w:pPr>
          <w:r w:rsidRPr="003F3C7D">
            <w:rPr>
              <w:rFonts w:eastAsia="Times New Roman" w:cstheme="minorHAnsi"/>
              <w:bCs/>
              <w:color w:val="000000" w:themeColor="text1"/>
              <w:sz w:val="22"/>
              <w:lang w:val="en-AU" w:eastAsia="tr-TR"/>
            </w:rPr>
            <w:t xml:space="preserve">Prof. Dr. </w:t>
          </w:r>
          <w:r w:rsidR="007601EA" w:rsidRPr="003F3C7D">
            <w:rPr>
              <w:rFonts w:eastAsia="Times New Roman" w:cstheme="minorHAnsi"/>
              <w:bCs/>
              <w:color w:val="000000" w:themeColor="text1"/>
              <w:sz w:val="22"/>
              <w:lang w:val="en-AU" w:eastAsia="tr-TR"/>
            </w:rPr>
            <w:t>Ebru KAYA MUTLU</w:t>
          </w:r>
        </w:p>
        <w:p w14:paraId="0C8F4807" w14:textId="77777777" w:rsidR="00DF1769" w:rsidRPr="003F3C7D" w:rsidRDefault="00DF1769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color w:val="000000" w:themeColor="text1"/>
              <w:sz w:val="22"/>
              <w:lang w:val="en-AU" w:eastAsia="tr-TR"/>
            </w:rPr>
          </w:pPr>
        </w:p>
        <w:p w14:paraId="6FCAEE89" w14:textId="77777777" w:rsidR="00DF1769" w:rsidRPr="003F3C7D" w:rsidRDefault="00DF1769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color w:val="000000" w:themeColor="text1"/>
              <w:sz w:val="22"/>
              <w:lang w:val="en-AU" w:eastAsia="tr-TR"/>
            </w:rPr>
          </w:pPr>
        </w:p>
      </w:tc>
      <w:tc>
        <w:tcPr>
          <w:tcW w:w="3681" w:type="dxa"/>
        </w:tcPr>
        <w:p w14:paraId="572DEE3C" w14:textId="77777777" w:rsidR="001017E2" w:rsidRPr="003F3C7D" w:rsidRDefault="001017E2" w:rsidP="007D70AE">
          <w:pPr>
            <w:spacing w:after="0" w:line="240" w:lineRule="auto"/>
            <w:jc w:val="center"/>
            <w:rPr>
              <w:rFonts w:eastAsia="Times New Roman" w:cstheme="minorHAnsi"/>
              <w:bCs/>
              <w:color w:val="000000" w:themeColor="text1"/>
              <w:sz w:val="22"/>
              <w:lang w:val="en-AU" w:eastAsia="tr-TR"/>
            </w:rPr>
          </w:pPr>
          <w:r w:rsidRPr="003F3C7D">
            <w:rPr>
              <w:rFonts w:eastAsia="Times New Roman" w:cstheme="minorHAnsi"/>
              <w:bCs/>
              <w:color w:val="000000" w:themeColor="text1"/>
              <w:sz w:val="22"/>
              <w:lang w:val="en-AU" w:eastAsia="tr-TR"/>
            </w:rPr>
            <w:t xml:space="preserve">Prof. Dr. </w:t>
          </w:r>
          <w:r w:rsidR="007601EA" w:rsidRPr="003F3C7D">
            <w:rPr>
              <w:rFonts w:eastAsia="Times New Roman" w:cstheme="minorHAnsi"/>
              <w:bCs/>
              <w:color w:val="000000" w:themeColor="text1"/>
              <w:sz w:val="22"/>
              <w:lang w:val="en-AU" w:eastAsia="tr-TR"/>
            </w:rPr>
            <w:t>Ismail BOZ</w:t>
          </w:r>
        </w:p>
      </w:tc>
    </w:tr>
  </w:tbl>
  <w:p w14:paraId="2178CD36" w14:textId="60295C9F" w:rsidR="005D17B1" w:rsidRPr="003F3C7D" w:rsidRDefault="000E4B6C" w:rsidP="00CE7630">
    <w:pPr>
      <w:ind w:right="-851"/>
      <w:jc w:val="right"/>
      <w:rPr>
        <w:rFonts w:cstheme="minorHAnsi"/>
        <w:color w:val="0070C0"/>
        <w:sz w:val="22"/>
      </w:rPr>
    </w:pPr>
    <w:r w:rsidRPr="003F3C7D">
      <w:rPr>
        <w:rFonts w:cstheme="minorHAnsi"/>
        <w:color w:val="0070C0"/>
        <w:sz w:val="22"/>
      </w:rPr>
      <w:t>KK-</w:t>
    </w:r>
    <w:r w:rsidR="005D17B1" w:rsidRPr="003F3C7D">
      <w:rPr>
        <w:rFonts w:cstheme="minorHAnsi"/>
        <w:color w:val="0070C0"/>
        <w:sz w:val="22"/>
      </w:rPr>
      <w:t>F</w:t>
    </w:r>
    <w:r w:rsidRPr="003F3C7D">
      <w:rPr>
        <w:rFonts w:cstheme="minorHAnsi"/>
        <w:color w:val="0070C0"/>
        <w:sz w:val="22"/>
      </w:rPr>
      <w:t>R-</w:t>
    </w:r>
    <w:r w:rsidR="00A5470D" w:rsidRPr="003F3C7D">
      <w:rPr>
        <w:rFonts w:cstheme="minorHAnsi"/>
        <w:color w:val="0070C0"/>
        <w:sz w:val="22"/>
      </w:rPr>
      <w:t>001/</w:t>
    </w:r>
    <w:r w:rsidRPr="003F3C7D">
      <w:rPr>
        <w:rFonts w:cstheme="minorHAnsi"/>
        <w:color w:val="0070C0"/>
        <w:sz w:val="22"/>
      </w:rPr>
      <w:t>14</w:t>
    </w:r>
    <w:r w:rsidR="00A5470D" w:rsidRPr="003F3C7D">
      <w:rPr>
        <w:rFonts w:cstheme="minorHAnsi"/>
        <w:color w:val="0070C0"/>
        <w:sz w:val="22"/>
      </w:rPr>
      <w:t>.0</w:t>
    </w:r>
    <w:r w:rsidRPr="003F3C7D">
      <w:rPr>
        <w:rFonts w:cstheme="minorHAnsi"/>
        <w:color w:val="0070C0"/>
        <w:sz w:val="22"/>
      </w:rPr>
      <w:t>2</w:t>
    </w:r>
    <w:r w:rsidR="00A5470D" w:rsidRPr="003F3C7D">
      <w:rPr>
        <w:rFonts w:cstheme="minorHAnsi"/>
        <w:color w:val="0070C0"/>
        <w:sz w:val="22"/>
      </w:rPr>
      <w:t>.20</w:t>
    </w:r>
    <w:r w:rsidR="001017E2" w:rsidRPr="003F3C7D">
      <w:rPr>
        <w:rFonts w:cstheme="minorHAnsi"/>
        <w:color w:val="0070C0"/>
        <w:sz w:val="22"/>
      </w:rPr>
      <w:t>2</w:t>
    </w:r>
    <w:r w:rsidRPr="003F3C7D">
      <w:rPr>
        <w:rFonts w:cstheme="minorHAnsi"/>
        <w:color w:val="0070C0"/>
        <w:sz w:val="22"/>
      </w:rPr>
      <w:t>4</w:t>
    </w:r>
    <w:r w:rsidR="005D17B1" w:rsidRPr="003F3C7D">
      <w:rPr>
        <w:rFonts w:cstheme="minorHAnsi"/>
        <w:color w:val="0070C0"/>
        <w:sz w:val="22"/>
      </w:rPr>
      <w:t>/00</w:t>
    </w:r>
    <w:r w:rsidR="008C76DB" w:rsidRPr="003F3C7D">
      <w:rPr>
        <w:rFonts w:cstheme="minorHAnsi"/>
        <w:color w:val="0070C0"/>
        <w:sz w:val="22"/>
      </w:rPr>
      <w:t>/-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FF4E5" w14:textId="77777777" w:rsidR="00A6132F" w:rsidRDefault="00A6132F" w:rsidP="00956AB8">
      <w:pPr>
        <w:spacing w:after="0" w:line="240" w:lineRule="auto"/>
      </w:pPr>
      <w:r>
        <w:separator/>
      </w:r>
    </w:p>
  </w:footnote>
  <w:footnote w:type="continuationSeparator" w:id="0">
    <w:p w14:paraId="551D0D04" w14:textId="77777777" w:rsidR="00A6132F" w:rsidRDefault="00A6132F" w:rsidP="0095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701"/>
      <w:gridCol w:w="1650"/>
    </w:tblGrid>
    <w:tr w:rsidR="001017E2" w:rsidRPr="003F3C7D" w14:paraId="294C3AAC" w14:textId="77777777" w:rsidTr="00822219">
      <w:trPr>
        <w:cantSplit/>
        <w:trHeight w:val="491"/>
      </w:trPr>
      <w:tc>
        <w:tcPr>
          <w:tcW w:w="1560" w:type="dxa"/>
          <w:vMerge w:val="restart"/>
          <w:shd w:val="clear" w:color="auto" w:fill="auto"/>
        </w:tcPr>
        <w:p w14:paraId="680BBFC0" w14:textId="77777777" w:rsidR="001017E2" w:rsidRPr="003F3C7D" w:rsidRDefault="001017E2" w:rsidP="007D70AE">
          <w:pPr>
            <w:jc w:val="center"/>
            <w:rPr>
              <w:rFonts w:cstheme="minorHAnsi"/>
              <w:b/>
              <w:sz w:val="22"/>
            </w:rPr>
          </w:pPr>
          <w:r w:rsidRPr="003F3C7D">
            <w:rPr>
              <w:rFonts w:cstheme="minorHAnsi"/>
              <w:b/>
              <w:sz w:val="22"/>
            </w:rPr>
            <w:br/>
          </w:r>
          <w:r w:rsidRPr="003F3C7D">
            <w:rPr>
              <w:rFonts w:cstheme="minorHAnsi"/>
              <w:b/>
              <w:noProof/>
              <w:sz w:val="22"/>
              <w:lang w:eastAsia="tr-TR"/>
            </w:rPr>
            <w:drawing>
              <wp:inline distT="0" distB="0" distL="0" distR="0" wp14:anchorId="546EE58A" wp14:editId="3D68C81C">
                <wp:extent cx="853440" cy="853440"/>
                <wp:effectExtent l="0" t="0" r="3810" b="3810"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shd w:val="clear" w:color="auto" w:fill="auto"/>
          <w:vAlign w:val="center"/>
        </w:tcPr>
        <w:p w14:paraId="62D056EE" w14:textId="77777777" w:rsidR="00202F85" w:rsidRPr="00202F85" w:rsidRDefault="00202F85" w:rsidP="00202F85">
          <w:pPr>
            <w:spacing w:after="0"/>
            <w:jc w:val="center"/>
            <w:rPr>
              <w:rFonts w:ascii="Calibri" w:eastAsia="Times New Roman" w:hAnsi="Calibri" w:cs="Calibri"/>
              <w:b/>
              <w:sz w:val="22"/>
              <w:szCs w:val="24"/>
              <w:lang w:eastAsia="tr-TR"/>
            </w:rPr>
          </w:pPr>
          <w:r w:rsidRPr="00202F85">
            <w:rPr>
              <w:rFonts w:ascii="Calibri" w:eastAsia="Times New Roman" w:hAnsi="Calibri" w:cs="Calibri"/>
              <w:b/>
              <w:sz w:val="22"/>
              <w:szCs w:val="24"/>
              <w:lang w:eastAsia="tr-TR"/>
            </w:rPr>
            <w:t>T.C.</w:t>
          </w:r>
        </w:p>
        <w:p w14:paraId="6DA3DEEC" w14:textId="77777777" w:rsidR="00202F85" w:rsidRPr="00202F85" w:rsidRDefault="00202F85" w:rsidP="00202F85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2"/>
              <w:szCs w:val="24"/>
              <w:lang w:eastAsia="tr-TR"/>
            </w:rPr>
          </w:pPr>
          <w:r w:rsidRPr="00202F85">
            <w:rPr>
              <w:rFonts w:ascii="Calibri" w:eastAsia="Times New Roman" w:hAnsi="Calibri" w:cs="Calibri"/>
              <w:b/>
              <w:sz w:val="22"/>
              <w:szCs w:val="24"/>
              <w:lang w:eastAsia="tr-TR"/>
            </w:rPr>
            <w:t>BANDIRMA ONYEDİ EYLÜL ÜNİVERSİTESİ</w:t>
          </w:r>
        </w:p>
        <w:p w14:paraId="42ABE43E" w14:textId="77777777" w:rsidR="00202F85" w:rsidRPr="00202F85" w:rsidRDefault="00202F85" w:rsidP="00202F85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2"/>
              <w:szCs w:val="24"/>
              <w:lang w:eastAsia="tr-TR"/>
            </w:rPr>
          </w:pPr>
          <w:r w:rsidRPr="00202F85">
            <w:rPr>
              <w:rFonts w:ascii="Calibri" w:eastAsia="Times New Roman" w:hAnsi="Calibri" w:cs="Calibri"/>
              <w:b/>
              <w:sz w:val="22"/>
              <w:szCs w:val="24"/>
              <w:lang w:eastAsia="tr-TR"/>
            </w:rPr>
            <w:t xml:space="preserve">SAĞLIK BİLİMLERİ FAKÜLTESİ </w:t>
          </w:r>
        </w:p>
        <w:p w14:paraId="575FF690" w14:textId="77777777" w:rsidR="00202F85" w:rsidRPr="00202F85" w:rsidRDefault="00202F85" w:rsidP="00202F85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2"/>
              <w:szCs w:val="24"/>
              <w:lang w:eastAsia="tr-TR"/>
            </w:rPr>
          </w:pPr>
          <w:r w:rsidRPr="00202F85">
            <w:rPr>
              <w:rFonts w:ascii="Calibri" w:eastAsia="Times New Roman" w:hAnsi="Calibri" w:cs="Calibri"/>
              <w:b/>
              <w:sz w:val="22"/>
              <w:szCs w:val="24"/>
              <w:lang w:eastAsia="tr-TR"/>
            </w:rPr>
            <w:t>HEMŞİRELİK BÖLÜMÜ</w:t>
          </w:r>
        </w:p>
        <w:p w14:paraId="0967FADF" w14:textId="771D515A" w:rsidR="001017E2" w:rsidRPr="00202F85" w:rsidRDefault="009062C4" w:rsidP="00202F85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2"/>
              <w:szCs w:val="24"/>
              <w:lang w:eastAsia="tr-TR"/>
            </w:rPr>
          </w:pPr>
          <w:bookmarkStart w:id="0" w:name="_Hlk158226831"/>
          <w:r>
            <w:rPr>
              <w:rFonts w:ascii="Calibri" w:eastAsia="Times New Roman" w:hAnsi="Calibri" w:cs="Calibri"/>
              <w:b/>
              <w:sz w:val="22"/>
              <w:szCs w:val="24"/>
              <w:lang w:eastAsia="tr-TR"/>
            </w:rPr>
            <w:t xml:space="preserve">ORYANTASYON PROGRAMI DÜZENLEME </w:t>
          </w:r>
          <w:bookmarkEnd w:id="0"/>
          <w:r w:rsidR="00202F85" w:rsidRPr="00202F85">
            <w:rPr>
              <w:rFonts w:ascii="Calibri" w:eastAsia="Times New Roman" w:hAnsi="Calibri" w:cs="Calibri"/>
              <w:b/>
              <w:sz w:val="22"/>
              <w:szCs w:val="24"/>
              <w:lang w:eastAsia="tr-TR"/>
            </w:rPr>
            <w:t xml:space="preserve">KOMİSYONU </w:t>
          </w:r>
          <w:r w:rsidR="003D7856" w:rsidRPr="003F3C7D">
            <w:rPr>
              <w:rFonts w:cstheme="minorHAnsi"/>
              <w:b/>
              <w:bCs/>
              <w:color w:val="000000" w:themeColor="text1"/>
              <w:sz w:val="22"/>
            </w:rPr>
            <w:t>GÖREV TANIMI FORMU</w:t>
          </w:r>
        </w:p>
      </w:tc>
      <w:tc>
        <w:tcPr>
          <w:tcW w:w="1701" w:type="dxa"/>
          <w:shd w:val="clear" w:color="auto" w:fill="auto"/>
          <w:vAlign w:val="center"/>
        </w:tcPr>
        <w:p w14:paraId="750FE672" w14:textId="77777777" w:rsidR="001017E2" w:rsidRPr="003F3C7D" w:rsidRDefault="001017E2" w:rsidP="00DF1769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r w:rsidRPr="003F3C7D">
            <w:rPr>
              <w:rFonts w:cstheme="minorHAnsi"/>
              <w:bCs/>
              <w:color w:val="000000" w:themeColor="text1"/>
              <w:sz w:val="22"/>
            </w:rPr>
            <w:t>Dok</w:t>
          </w:r>
          <w:r w:rsidR="00DF1769" w:rsidRPr="003F3C7D">
            <w:rPr>
              <w:rFonts w:cstheme="minorHAnsi"/>
              <w:bCs/>
              <w:color w:val="000000" w:themeColor="text1"/>
              <w:sz w:val="22"/>
            </w:rPr>
            <w:t>üman</w:t>
          </w:r>
          <w:r w:rsidRPr="003F3C7D">
            <w:rPr>
              <w:rFonts w:cstheme="minorHAnsi"/>
              <w:bCs/>
              <w:color w:val="000000" w:themeColor="text1"/>
              <w:sz w:val="22"/>
            </w:rPr>
            <w:t xml:space="preserve"> No</w:t>
          </w:r>
        </w:p>
      </w:tc>
      <w:tc>
        <w:tcPr>
          <w:tcW w:w="1650" w:type="dxa"/>
          <w:shd w:val="clear" w:color="auto" w:fill="auto"/>
          <w:vAlign w:val="center"/>
        </w:tcPr>
        <w:p w14:paraId="7E088E68" w14:textId="6B440617" w:rsidR="001017E2" w:rsidRPr="003F3C7D" w:rsidRDefault="005B0CB1" w:rsidP="00B03CA3">
          <w:pPr>
            <w:tabs>
              <w:tab w:val="left" w:pos="1182"/>
            </w:tabs>
            <w:jc w:val="left"/>
            <w:rPr>
              <w:rFonts w:cstheme="minorHAnsi"/>
              <w:bCs/>
              <w:color w:val="000000" w:themeColor="text1"/>
              <w:sz w:val="22"/>
            </w:rPr>
          </w:pPr>
          <w:r>
            <w:rPr>
              <w:rFonts w:cstheme="minorHAnsi"/>
              <w:bCs/>
              <w:color w:val="000000" w:themeColor="text1"/>
              <w:sz w:val="22"/>
            </w:rPr>
            <w:t>SBF-HEM</w:t>
          </w:r>
          <w:r w:rsidR="00B27B55" w:rsidRPr="003F3C7D">
            <w:rPr>
              <w:rFonts w:cstheme="minorHAnsi"/>
              <w:bCs/>
              <w:color w:val="000000" w:themeColor="text1"/>
              <w:sz w:val="22"/>
            </w:rPr>
            <w:t>-</w:t>
          </w:r>
          <w:r w:rsidR="001017E2" w:rsidRPr="003F3C7D">
            <w:rPr>
              <w:rFonts w:cstheme="minorHAnsi"/>
              <w:bCs/>
              <w:color w:val="000000" w:themeColor="text1"/>
              <w:sz w:val="22"/>
            </w:rPr>
            <w:t>00</w:t>
          </w:r>
          <w:r w:rsidR="00822219" w:rsidRPr="003F3C7D">
            <w:rPr>
              <w:rFonts w:cstheme="minorHAnsi"/>
              <w:bCs/>
              <w:color w:val="000000" w:themeColor="text1"/>
              <w:sz w:val="22"/>
            </w:rPr>
            <w:t>X</w:t>
          </w:r>
        </w:p>
      </w:tc>
    </w:tr>
    <w:tr w:rsidR="001017E2" w:rsidRPr="003F3C7D" w14:paraId="3BEEA21D" w14:textId="77777777" w:rsidTr="00822219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6C739AF2" w14:textId="77777777" w:rsidR="001017E2" w:rsidRPr="003F3C7D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2A0C142D" w14:textId="77777777" w:rsidR="001017E2" w:rsidRPr="003F3C7D" w:rsidRDefault="001017E2" w:rsidP="007D70AE">
          <w:pPr>
            <w:rPr>
              <w:rFonts w:cstheme="minorHAnsi"/>
              <w:bCs/>
              <w:color w:val="000000" w:themeColor="text1"/>
              <w:sz w:val="22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2C6EC94E" w14:textId="77777777" w:rsidR="001017E2" w:rsidRPr="003F3C7D" w:rsidRDefault="001017E2" w:rsidP="00B03CA3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r w:rsidRPr="003F3C7D">
            <w:rPr>
              <w:rFonts w:cstheme="minorHAnsi"/>
              <w:bCs/>
              <w:color w:val="000000" w:themeColor="text1"/>
              <w:sz w:val="22"/>
            </w:rPr>
            <w:t>İlk yayın tarihi</w:t>
          </w:r>
        </w:p>
      </w:tc>
      <w:tc>
        <w:tcPr>
          <w:tcW w:w="1650" w:type="dxa"/>
          <w:shd w:val="clear" w:color="auto" w:fill="auto"/>
          <w:vAlign w:val="center"/>
        </w:tcPr>
        <w:p w14:paraId="312D8FB3" w14:textId="138FA42D" w:rsidR="001017E2" w:rsidRPr="003F3C7D" w:rsidRDefault="000E4B6C" w:rsidP="00B03CA3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r w:rsidRPr="003F3C7D">
            <w:rPr>
              <w:rFonts w:cstheme="minorHAnsi"/>
              <w:bCs/>
              <w:color w:val="FF0000"/>
              <w:sz w:val="22"/>
            </w:rPr>
            <w:t>14</w:t>
          </w:r>
          <w:r w:rsidR="001017E2" w:rsidRPr="003F3C7D">
            <w:rPr>
              <w:rFonts w:cstheme="minorHAnsi"/>
              <w:bCs/>
              <w:color w:val="FF0000"/>
              <w:sz w:val="22"/>
            </w:rPr>
            <w:t>.0</w:t>
          </w:r>
          <w:r w:rsidRPr="003F3C7D">
            <w:rPr>
              <w:rFonts w:cstheme="minorHAnsi"/>
              <w:bCs/>
              <w:color w:val="FF0000"/>
              <w:sz w:val="22"/>
            </w:rPr>
            <w:t>2</w:t>
          </w:r>
          <w:r w:rsidR="001017E2" w:rsidRPr="003F3C7D">
            <w:rPr>
              <w:rFonts w:cstheme="minorHAnsi"/>
              <w:bCs/>
              <w:color w:val="FF0000"/>
              <w:sz w:val="22"/>
            </w:rPr>
            <w:t>.202</w:t>
          </w:r>
          <w:r w:rsidRPr="003F3C7D">
            <w:rPr>
              <w:rFonts w:cstheme="minorHAnsi"/>
              <w:bCs/>
              <w:color w:val="FF0000"/>
              <w:sz w:val="22"/>
            </w:rPr>
            <w:t>4</w:t>
          </w:r>
        </w:p>
      </w:tc>
    </w:tr>
    <w:tr w:rsidR="001017E2" w:rsidRPr="003F3C7D" w14:paraId="198CD4CD" w14:textId="77777777" w:rsidTr="00822219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4CCE1571" w14:textId="77777777" w:rsidR="001017E2" w:rsidRPr="003F3C7D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191960E7" w14:textId="77777777" w:rsidR="001017E2" w:rsidRPr="003F3C7D" w:rsidRDefault="001017E2" w:rsidP="007D70AE">
          <w:pPr>
            <w:rPr>
              <w:rFonts w:cstheme="minorHAnsi"/>
              <w:bCs/>
              <w:color w:val="000000" w:themeColor="text1"/>
              <w:sz w:val="22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7DA73104" w14:textId="77777777" w:rsidR="001017E2" w:rsidRPr="003F3C7D" w:rsidRDefault="001017E2" w:rsidP="00B03CA3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proofErr w:type="spellStart"/>
          <w:r w:rsidRPr="003F3C7D">
            <w:rPr>
              <w:rFonts w:cstheme="minorHAnsi"/>
              <w:bCs/>
              <w:color w:val="000000" w:themeColor="text1"/>
              <w:sz w:val="22"/>
            </w:rPr>
            <w:t>Rev</w:t>
          </w:r>
          <w:proofErr w:type="spellEnd"/>
          <w:r w:rsidRPr="003F3C7D">
            <w:rPr>
              <w:rFonts w:cstheme="minorHAnsi"/>
              <w:bCs/>
              <w:color w:val="000000" w:themeColor="text1"/>
              <w:sz w:val="22"/>
            </w:rPr>
            <w:t>. No / Tarih</w:t>
          </w:r>
        </w:p>
      </w:tc>
      <w:tc>
        <w:tcPr>
          <w:tcW w:w="1650" w:type="dxa"/>
          <w:shd w:val="clear" w:color="auto" w:fill="auto"/>
          <w:vAlign w:val="center"/>
        </w:tcPr>
        <w:p w14:paraId="12106203" w14:textId="77777777" w:rsidR="001017E2" w:rsidRPr="003F3C7D" w:rsidRDefault="001017E2" w:rsidP="00B03CA3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r w:rsidRPr="003F3C7D">
            <w:rPr>
              <w:rFonts w:cstheme="minorHAnsi"/>
              <w:bCs/>
              <w:color w:val="000000" w:themeColor="text1"/>
              <w:sz w:val="22"/>
            </w:rPr>
            <w:t>00/-</w:t>
          </w:r>
        </w:p>
      </w:tc>
    </w:tr>
    <w:tr w:rsidR="001017E2" w:rsidRPr="003F3C7D" w14:paraId="717D47FB" w14:textId="77777777" w:rsidTr="00822219">
      <w:trPr>
        <w:cantSplit/>
        <w:trHeight w:val="491"/>
      </w:trPr>
      <w:tc>
        <w:tcPr>
          <w:tcW w:w="1560" w:type="dxa"/>
          <w:vMerge/>
          <w:shd w:val="clear" w:color="auto" w:fill="auto"/>
          <w:vAlign w:val="center"/>
        </w:tcPr>
        <w:p w14:paraId="4ACC696E" w14:textId="77777777" w:rsidR="001017E2" w:rsidRPr="003F3C7D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1EF57A34" w14:textId="77777777" w:rsidR="001017E2" w:rsidRPr="003F3C7D" w:rsidRDefault="001017E2" w:rsidP="007D70AE">
          <w:pPr>
            <w:rPr>
              <w:rFonts w:cstheme="minorHAnsi"/>
              <w:bCs/>
              <w:color w:val="000000" w:themeColor="text1"/>
              <w:sz w:val="22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A5DDD2E" w14:textId="77777777" w:rsidR="001017E2" w:rsidRPr="003F3C7D" w:rsidRDefault="00DF1769" w:rsidP="00B03CA3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r w:rsidRPr="003F3C7D">
            <w:rPr>
              <w:rFonts w:cstheme="minorHAnsi"/>
              <w:bCs/>
              <w:color w:val="000000" w:themeColor="text1"/>
              <w:sz w:val="22"/>
            </w:rPr>
            <w:t>Sayfa sayısı</w:t>
          </w:r>
        </w:p>
      </w:tc>
      <w:tc>
        <w:tcPr>
          <w:tcW w:w="1650" w:type="dxa"/>
          <w:shd w:val="clear" w:color="auto" w:fill="auto"/>
          <w:vAlign w:val="center"/>
        </w:tcPr>
        <w:p w14:paraId="0DFB01B5" w14:textId="77777777" w:rsidR="001017E2" w:rsidRPr="003F3C7D" w:rsidRDefault="001017E2" w:rsidP="00B03CA3">
          <w:pPr>
            <w:jc w:val="left"/>
            <w:rPr>
              <w:rFonts w:cstheme="minorHAnsi"/>
              <w:bCs/>
              <w:color w:val="000000" w:themeColor="text1"/>
              <w:sz w:val="22"/>
            </w:rPr>
          </w:pPr>
          <w:r w:rsidRPr="003F3C7D">
            <w:rPr>
              <w:rStyle w:val="SayfaNumaras"/>
              <w:rFonts w:cstheme="minorHAnsi"/>
              <w:bCs/>
              <w:color w:val="000000" w:themeColor="text1"/>
              <w:sz w:val="22"/>
            </w:rPr>
            <w:fldChar w:fldCharType="begin"/>
          </w:r>
          <w:r w:rsidRPr="003F3C7D">
            <w:rPr>
              <w:rStyle w:val="SayfaNumaras"/>
              <w:rFonts w:cstheme="minorHAnsi"/>
              <w:bCs/>
              <w:color w:val="000000" w:themeColor="text1"/>
              <w:sz w:val="22"/>
            </w:rPr>
            <w:instrText xml:space="preserve"> PAGE </w:instrText>
          </w:r>
          <w:r w:rsidRPr="003F3C7D">
            <w:rPr>
              <w:rStyle w:val="SayfaNumaras"/>
              <w:rFonts w:cstheme="minorHAnsi"/>
              <w:bCs/>
              <w:color w:val="000000" w:themeColor="text1"/>
              <w:sz w:val="22"/>
            </w:rPr>
            <w:fldChar w:fldCharType="separate"/>
          </w:r>
          <w:r w:rsidR="0039718D" w:rsidRPr="003F3C7D">
            <w:rPr>
              <w:rStyle w:val="SayfaNumaras"/>
              <w:rFonts w:cstheme="minorHAnsi"/>
              <w:bCs/>
              <w:noProof/>
              <w:color w:val="000000" w:themeColor="text1"/>
              <w:sz w:val="22"/>
            </w:rPr>
            <w:t>1</w:t>
          </w:r>
          <w:r w:rsidRPr="003F3C7D">
            <w:rPr>
              <w:rStyle w:val="SayfaNumaras"/>
              <w:rFonts w:cstheme="minorHAnsi"/>
              <w:bCs/>
              <w:color w:val="000000" w:themeColor="text1"/>
              <w:sz w:val="22"/>
            </w:rPr>
            <w:fldChar w:fldCharType="end"/>
          </w:r>
          <w:r w:rsidRPr="003F3C7D">
            <w:rPr>
              <w:rStyle w:val="SayfaNumaras"/>
              <w:rFonts w:cstheme="minorHAnsi"/>
              <w:bCs/>
              <w:color w:val="000000" w:themeColor="text1"/>
              <w:sz w:val="22"/>
            </w:rPr>
            <w:t>/</w:t>
          </w:r>
          <w:r w:rsidRPr="003F3C7D">
            <w:rPr>
              <w:rStyle w:val="SayfaNumaras"/>
              <w:rFonts w:cstheme="minorHAnsi"/>
              <w:color w:val="000000" w:themeColor="text1"/>
              <w:sz w:val="22"/>
            </w:rPr>
            <w:fldChar w:fldCharType="begin"/>
          </w:r>
          <w:r w:rsidRPr="003F3C7D">
            <w:rPr>
              <w:rStyle w:val="SayfaNumaras"/>
              <w:rFonts w:cstheme="minorHAnsi"/>
              <w:color w:val="000000" w:themeColor="text1"/>
              <w:sz w:val="22"/>
            </w:rPr>
            <w:instrText xml:space="preserve"> NUMPAGES </w:instrText>
          </w:r>
          <w:r w:rsidRPr="003F3C7D">
            <w:rPr>
              <w:rStyle w:val="SayfaNumaras"/>
              <w:rFonts w:cstheme="minorHAnsi"/>
              <w:color w:val="000000" w:themeColor="text1"/>
              <w:sz w:val="22"/>
            </w:rPr>
            <w:fldChar w:fldCharType="separate"/>
          </w:r>
          <w:r w:rsidR="0039718D" w:rsidRPr="003F3C7D">
            <w:rPr>
              <w:rStyle w:val="SayfaNumaras"/>
              <w:rFonts w:cstheme="minorHAnsi"/>
              <w:noProof/>
              <w:color w:val="000000" w:themeColor="text1"/>
              <w:sz w:val="22"/>
            </w:rPr>
            <w:t>1</w:t>
          </w:r>
          <w:r w:rsidRPr="003F3C7D">
            <w:rPr>
              <w:rStyle w:val="SayfaNumaras"/>
              <w:rFonts w:cstheme="minorHAnsi"/>
              <w:color w:val="000000" w:themeColor="text1"/>
              <w:sz w:val="22"/>
            </w:rPr>
            <w:fldChar w:fldCharType="end"/>
          </w:r>
        </w:p>
      </w:tc>
    </w:tr>
  </w:tbl>
  <w:p w14:paraId="6E3F501B" w14:textId="77777777"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65C7C5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4D4108"/>
    <w:multiLevelType w:val="hybridMultilevel"/>
    <w:tmpl w:val="0828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48A2"/>
    <w:multiLevelType w:val="hybridMultilevel"/>
    <w:tmpl w:val="D6228B7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003B9B"/>
    <w:multiLevelType w:val="hybridMultilevel"/>
    <w:tmpl w:val="F1D03D46"/>
    <w:lvl w:ilvl="0" w:tplc="3F6EB71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18E6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8BF61BB"/>
    <w:multiLevelType w:val="hybridMultilevel"/>
    <w:tmpl w:val="269EEC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20266"/>
    <w:multiLevelType w:val="hybridMultilevel"/>
    <w:tmpl w:val="74CE7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E4798"/>
    <w:multiLevelType w:val="hybridMultilevel"/>
    <w:tmpl w:val="6BEA4AA4"/>
    <w:lvl w:ilvl="0" w:tplc="6100BA2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5B7442E"/>
    <w:multiLevelType w:val="hybridMultilevel"/>
    <w:tmpl w:val="99ACD1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19CAA"/>
    <w:multiLevelType w:val="hybridMultilevel"/>
    <w:tmpl w:val="5650BC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9241C3B"/>
    <w:multiLevelType w:val="hybridMultilevel"/>
    <w:tmpl w:val="A9245D9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E36B45"/>
    <w:multiLevelType w:val="hybridMultilevel"/>
    <w:tmpl w:val="D6228B7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093BFD"/>
    <w:multiLevelType w:val="hybridMultilevel"/>
    <w:tmpl w:val="E1063D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DA7BBF"/>
    <w:multiLevelType w:val="hybridMultilevel"/>
    <w:tmpl w:val="98FA444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2A0B65"/>
    <w:multiLevelType w:val="hybridMultilevel"/>
    <w:tmpl w:val="ACACB9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73127">
    <w:abstractNumId w:val="6"/>
  </w:num>
  <w:num w:numId="2" w16cid:durableId="1953510886">
    <w:abstractNumId w:val="1"/>
  </w:num>
  <w:num w:numId="3" w16cid:durableId="1770809915">
    <w:abstractNumId w:val="5"/>
  </w:num>
  <w:num w:numId="4" w16cid:durableId="1104422761">
    <w:abstractNumId w:val="9"/>
  </w:num>
  <w:num w:numId="5" w16cid:durableId="286854454">
    <w:abstractNumId w:val="0"/>
  </w:num>
  <w:num w:numId="6" w16cid:durableId="1955936316">
    <w:abstractNumId w:val="4"/>
  </w:num>
  <w:num w:numId="7" w16cid:durableId="2047950160">
    <w:abstractNumId w:val="8"/>
  </w:num>
  <w:num w:numId="8" w16cid:durableId="1739205096">
    <w:abstractNumId w:val="14"/>
  </w:num>
  <w:num w:numId="9" w16cid:durableId="1566376988">
    <w:abstractNumId w:val="11"/>
  </w:num>
  <w:num w:numId="10" w16cid:durableId="251397057">
    <w:abstractNumId w:val="7"/>
  </w:num>
  <w:num w:numId="11" w16cid:durableId="839276532">
    <w:abstractNumId w:val="2"/>
  </w:num>
  <w:num w:numId="12" w16cid:durableId="2102875122">
    <w:abstractNumId w:val="3"/>
  </w:num>
  <w:num w:numId="13" w16cid:durableId="252055868">
    <w:abstractNumId w:val="12"/>
  </w:num>
  <w:num w:numId="14" w16cid:durableId="1045712963">
    <w:abstractNumId w:val="10"/>
  </w:num>
  <w:num w:numId="15" w16cid:durableId="78585007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13E6D"/>
    <w:rsid w:val="00015FF3"/>
    <w:rsid w:val="00016308"/>
    <w:rsid w:val="00021845"/>
    <w:rsid w:val="000311D7"/>
    <w:rsid w:val="00053793"/>
    <w:rsid w:val="00062C80"/>
    <w:rsid w:val="00063CD6"/>
    <w:rsid w:val="00063E3A"/>
    <w:rsid w:val="00073DB1"/>
    <w:rsid w:val="000908EE"/>
    <w:rsid w:val="00092A99"/>
    <w:rsid w:val="000A5BE7"/>
    <w:rsid w:val="000A6731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E4B6C"/>
    <w:rsid w:val="000F1272"/>
    <w:rsid w:val="000F420A"/>
    <w:rsid w:val="001017E2"/>
    <w:rsid w:val="00106377"/>
    <w:rsid w:val="0010733E"/>
    <w:rsid w:val="00107591"/>
    <w:rsid w:val="0011474F"/>
    <w:rsid w:val="00115828"/>
    <w:rsid w:val="001241E7"/>
    <w:rsid w:val="00124D87"/>
    <w:rsid w:val="0014655C"/>
    <w:rsid w:val="00165842"/>
    <w:rsid w:val="00167959"/>
    <w:rsid w:val="00180362"/>
    <w:rsid w:val="0018682B"/>
    <w:rsid w:val="00187F73"/>
    <w:rsid w:val="00194161"/>
    <w:rsid w:val="00197F26"/>
    <w:rsid w:val="001A6675"/>
    <w:rsid w:val="001B06E6"/>
    <w:rsid w:val="001F2B0E"/>
    <w:rsid w:val="00201DC9"/>
    <w:rsid w:val="00202F85"/>
    <w:rsid w:val="00205699"/>
    <w:rsid w:val="00213EBB"/>
    <w:rsid w:val="0021491D"/>
    <w:rsid w:val="00222DE2"/>
    <w:rsid w:val="00227AAA"/>
    <w:rsid w:val="00232CF3"/>
    <w:rsid w:val="002401F8"/>
    <w:rsid w:val="00242227"/>
    <w:rsid w:val="00244084"/>
    <w:rsid w:val="002473D0"/>
    <w:rsid w:val="00251C03"/>
    <w:rsid w:val="00261F08"/>
    <w:rsid w:val="00262C10"/>
    <w:rsid w:val="00274CA7"/>
    <w:rsid w:val="00275ABB"/>
    <w:rsid w:val="002A0DBE"/>
    <w:rsid w:val="002A5417"/>
    <w:rsid w:val="002B256C"/>
    <w:rsid w:val="002B7E83"/>
    <w:rsid w:val="002D517B"/>
    <w:rsid w:val="002D64E1"/>
    <w:rsid w:val="002E2A46"/>
    <w:rsid w:val="002E495B"/>
    <w:rsid w:val="002E4A17"/>
    <w:rsid w:val="002F101D"/>
    <w:rsid w:val="002F3A8C"/>
    <w:rsid w:val="00300041"/>
    <w:rsid w:val="003010B1"/>
    <w:rsid w:val="00307E62"/>
    <w:rsid w:val="003117E6"/>
    <w:rsid w:val="0032692B"/>
    <w:rsid w:val="00344F01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029B"/>
    <w:rsid w:val="003C15D9"/>
    <w:rsid w:val="003C21D8"/>
    <w:rsid w:val="003C4284"/>
    <w:rsid w:val="003C4F75"/>
    <w:rsid w:val="003D57EA"/>
    <w:rsid w:val="003D66D5"/>
    <w:rsid w:val="003D7856"/>
    <w:rsid w:val="003E5B6F"/>
    <w:rsid w:val="003F3C7D"/>
    <w:rsid w:val="0040119F"/>
    <w:rsid w:val="0040438B"/>
    <w:rsid w:val="00406842"/>
    <w:rsid w:val="00412B78"/>
    <w:rsid w:val="00416081"/>
    <w:rsid w:val="00426F79"/>
    <w:rsid w:val="00431036"/>
    <w:rsid w:val="00440803"/>
    <w:rsid w:val="00453940"/>
    <w:rsid w:val="0045661D"/>
    <w:rsid w:val="00470305"/>
    <w:rsid w:val="0047210D"/>
    <w:rsid w:val="00475712"/>
    <w:rsid w:val="00493B4E"/>
    <w:rsid w:val="00496A56"/>
    <w:rsid w:val="004B6195"/>
    <w:rsid w:val="004C42F2"/>
    <w:rsid w:val="004D05E5"/>
    <w:rsid w:val="004D49CF"/>
    <w:rsid w:val="004D6C64"/>
    <w:rsid w:val="004E3E79"/>
    <w:rsid w:val="004F4150"/>
    <w:rsid w:val="00512E31"/>
    <w:rsid w:val="00523E9A"/>
    <w:rsid w:val="005263E0"/>
    <w:rsid w:val="005354BB"/>
    <w:rsid w:val="005428D3"/>
    <w:rsid w:val="00544348"/>
    <w:rsid w:val="00561DB7"/>
    <w:rsid w:val="00564AA7"/>
    <w:rsid w:val="00564CA9"/>
    <w:rsid w:val="00565749"/>
    <w:rsid w:val="005813B2"/>
    <w:rsid w:val="005A0F97"/>
    <w:rsid w:val="005A6DCA"/>
    <w:rsid w:val="005B0CB1"/>
    <w:rsid w:val="005B694A"/>
    <w:rsid w:val="005C2E5B"/>
    <w:rsid w:val="005D01DF"/>
    <w:rsid w:val="005D0FB3"/>
    <w:rsid w:val="005D17B1"/>
    <w:rsid w:val="005E5F07"/>
    <w:rsid w:val="005F0F16"/>
    <w:rsid w:val="005F569F"/>
    <w:rsid w:val="005F6371"/>
    <w:rsid w:val="0060577E"/>
    <w:rsid w:val="00613639"/>
    <w:rsid w:val="006320E4"/>
    <w:rsid w:val="00636A6A"/>
    <w:rsid w:val="006403B0"/>
    <w:rsid w:val="00646ED4"/>
    <w:rsid w:val="00654E83"/>
    <w:rsid w:val="006578E2"/>
    <w:rsid w:val="00661090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4866"/>
    <w:rsid w:val="006D798E"/>
    <w:rsid w:val="006E13DF"/>
    <w:rsid w:val="006F229A"/>
    <w:rsid w:val="006F2682"/>
    <w:rsid w:val="00710DA9"/>
    <w:rsid w:val="00720FE3"/>
    <w:rsid w:val="007266E1"/>
    <w:rsid w:val="007278EE"/>
    <w:rsid w:val="00734B0C"/>
    <w:rsid w:val="00735929"/>
    <w:rsid w:val="00741B40"/>
    <w:rsid w:val="00744F11"/>
    <w:rsid w:val="007540C4"/>
    <w:rsid w:val="007553C8"/>
    <w:rsid w:val="007601EA"/>
    <w:rsid w:val="00761885"/>
    <w:rsid w:val="00762234"/>
    <w:rsid w:val="00763FAF"/>
    <w:rsid w:val="00765A24"/>
    <w:rsid w:val="00772DD8"/>
    <w:rsid w:val="0077313C"/>
    <w:rsid w:val="00776679"/>
    <w:rsid w:val="0079146E"/>
    <w:rsid w:val="007973DE"/>
    <w:rsid w:val="007A1BCD"/>
    <w:rsid w:val="007A37AA"/>
    <w:rsid w:val="007A453B"/>
    <w:rsid w:val="007A6876"/>
    <w:rsid w:val="007A71C1"/>
    <w:rsid w:val="007B12F6"/>
    <w:rsid w:val="007B5E5C"/>
    <w:rsid w:val="007B68EA"/>
    <w:rsid w:val="007C1901"/>
    <w:rsid w:val="007C752E"/>
    <w:rsid w:val="007D5E38"/>
    <w:rsid w:val="007D70AE"/>
    <w:rsid w:val="007E22BB"/>
    <w:rsid w:val="007E6CE8"/>
    <w:rsid w:val="007E7E21"/>
    <w:rsid w:val="007F0EAB"/>
    <w:rsid w:val="007F3D4A"/>
    <w:rsid w:val="007F4B45"/>
    <w:rsid w:val="007F529F"/>
    <w:rsid w:val="00801116"/>
    <w:rsid w:val="008025D4"/>
    <w:rsid w:val="00807388"/>
    <w:rsid w:val="008075B9"/>
    <w:rsid w:val="008212AF"/>
    <w:rsid w:val="00822219"/>
    <w:rsid w:val="0082574A"/>
    <w:rsid w:val="0083270E"/>
    <w:rsid w:val="008357F4"/>
    <w:rsid w:val="00837887"/>
    <w:rsid w:val="00847C90"/>
    <w:rsid w:val="00861E3D"/>
    <w:rsid w:val="00870BD0"/>
    <w:rsid w:val="0087348E"/>
    <w:rsid w:val="00883F0D"/>
    <w:rsid w:val="008B39F6"/>
    <w:rsid w:val="008C603E"/>
    <w:rsid w:val="008C6574"/>
    <w:rsid w:val="008C7290"/>
    <w:rsid w:val="008C76DB"/>
    <w:rsid w:val="008F00C6"/>
    <w:rsid w:val="008F13E9"/>
    <w:rsid w:val="009007D1"/>
    <w:rsid w:val="00900D8A"/>
    <w:rsid w:val="009047C6"/>
    <w:rsid w:val="009062C4"/>
    <w:rsid w:val="0091246F"/>
    <w:rsid w:val="00922E70"/>
    <w:rsid w:val="00926D5F"/>
    <w:rsid w:val="00933B72"/>
    <w:rsid w:val="00934C9C"/>
    <w:rsid w:val="00943D59"/>
    <w:rsid w:val="0094434E"/>
    <w:rsid w:val="00953DE2"/>
    <w:rsid w:val="00956AB8"/>
    <w:rsid w:val="00960951"/>
    <w:rsid w:val="00966B74"/>
    <w:rsid w:val="00983374"/>
    <w:rsid w:val="0099620B"/>
    <w:rsid w:val="009B029A"/>
    <w:rsid w:val="009B1945"/>
    <w:rsid w:val="009B222A"/>
    <w:rsid w:val="009B393C"/>
    <w:rsid w:val="009C219C"/>
    <w:rsid w:val="009C2EE1"/>
    <w:rsid w:val="009C437A"/>
    <w:rsid w:val="009D0518"/>
    <w:rsid w:val="009E33F6"/>
    <w:rsid w:val="009E4925"/>
    <w:rsid w:val="00A1213C"/>
    <w:rsid w:val="00A1252C"/>
    <w:rsid w:val="00A1780B"/>
    <w:rsid w:val="00A36006"/>
    <w:rsid w:val="00A3676C"/>
    <w:rsid w:val="00A371CD"/>
    <w:rsid w:val="00A37FA4"/>
    <w:rsid w:val="00A5040F"/>
    <w:rsid w:val="00A5470D"/>
    <w:rsid w:val="00A6132F"/>
    <w:rsid w:val="00A62A31"/>
    <w:rsid w:val="00A67123"/>
    <w:rsid w:val="00A828BF"/>
    <w:rsid w:val="00A91F9F"/>
    <w:rsid w:val="00AA6045"/>
    <w:rsid w:val="00AA7D59"/>
    <w:rsid w:val="00AB4D54"/>
    <w:rsid w:val="00AB6731"/>
    <w:rsid w:val="00AC1E95"/>
    <w:rsid w:val="00AC5C86"/>
    <w:rsid w:val="00AE1F04"/>
    <w:rsid w:val="00AE6C8D"/>
    <w:rsid w:val="00AF019D"/>
    <w:rsid w:val="00AF1DD1"/>
    <w:rsid w:val="00AF4AC4"/>
    <w:rsid w:val="00B03CA3"/>
    <w:rsid w:val="00B22270"/>
    <w:rsid w:val="00B27B55"/>
    <w:rsid w:val="00B3384A"/>
    <w:rsid w:val="00B34F5B"/>
    <w:rsid w:val="00B40A4D"/>
    <w:rsid w:val="00B74C14"/>
    <w:rsid w:val="00B90731"/>
    <w:rsid w:val="00BA3548"/>
    <w:rsid w:val="00BA3BEA"/>
    <w:rsid w:val="00BB199A"/>
    <w:rsid w:val="00BB67EF"/>
    <w:rsid w:val="00BC364B"/>
    <w:rsid w:val="00BE34E6"/>
    <w:rsid w:val="00BE554B"/>
    <w:rsid w:val="00C11EDD"/>
    <w:rsid w:val="00C11F3B"/>
    <w:rsid w:val="00C16C5B"/>
    <w:rsid w:val="00C17C40"/>
    <w:rsid w:val="00C372CE"/>
    <w:rsid w:val="00C37BF4"/>
    <w:rsid w:val="00C729D9"/>
    <w:rsid w:val="00C77B7B"/>
    <w:rsid w:val="00C8236D"/>
    <w:rsid w:val="00C87DC9"/>
    <w:rsid w:val="00C96B5F"/>
    <w:rsid w:val="00CA16B2"/>
    <w:rsid w:val="00CA52C0"/>
    <w:rsid w:val="00CA5D25"/>
    <w:rsid w:val="00CB7C0A"/>
    <w:rsid w:val="00CC76B5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35F45"/>
    <w:rsid w:val="00D41EEE"/>
    <w:rsid w:val="00D43711"/>
    <w:rsid w:val="00D637A5"/>
    <w:rsid w:val="00D826D5"/>
    <w:rsid w:val="00D830A3"/>
    <w:rsid w:val="00D8682E"/>
    <w:rsid w:val="00D86DFC"/>
    <w:rsid w:val="00D9253F"/>
    <w:rsid w:val="00D93A4F"/>
    <w:rsid w:val="00D94A45"/>
    <w:rsid w:val="00D94F66"/>
    <w:rsid w:val="00DC5758"/>
    <w:rsid w:val="00DD5403"/>
    <w:rsid w:val="00DE0CBE"/>
    <w:rsid w:val="00DE1A4A"/>
    <w:rsid w:val="00DF1769"/>
    <w:rsid w:val="00DF5996"/>
    <w:rsid w:val="00E1086B"/>
    <w:rsid w:val="00E11B0F"/>
    <w:rsid w:val="00E169C8"/>
    <w:rsid w:val="00E20C29"/>
    <w:rsid w:val="00E2203A"/>
    <w:rsid w:val="00E25EAB"/>
    <w:rsid w:val="00E344DC"/>
    <w:rsid w:val="00E37674"/>
    <w:rsid w:val="00E37C8E"/>
    <w:rsid w:val="00E407C2"/>
    <w:rsid w:val="00E4575B"/>
    <w:rsid w:val="00E46721"/>
    <w:rsid w:val="00E50A68"/>
    <w:rsid w:val="00E559D2"/>
    <w:rsid w:val="00E565FE"/>
    <w:rsid w:val="00E5744A"/>
    <w:rsid w:val="00E63936"/>
    <w:rsid w:val="00E67BDF"/>
    <w:rsid w:val="00E7085D"/>
    <w:rsid w:val="00E71853"/>
    <w:rsid w:val="00E8073C"/>
    <w:rsid w:val="00E82EB8"/>
    <w:rsid w:val="00E843CD"/>
    <w:rsid w:val="00EA14C9"/>
    <w:rsid w:val="00EA77BA"/>
    <w:rsid w:val="00EB7E41"/>
    <w:rsid w:val="00EC2D28"/>
    <w:rsid w:val="00EC3D4D"/>
    <w:rsid w:val="00EC4EB7"/>
    <w:rsid w:val="00EC5E09"/>
    <w:rsid w:val="00ED2AD3"/>
    <w:rsid w:val="00EE632B"/>
    <w:rsid w:val="00EF24E2"/>
    <w:rsid w:val="00EF43BA"/>
    <w:rsid w:val="00F057D2"/>
    <w:rsid w:val="00F075AA"/>
    <w:rsid w:val="00F17B57"/>
    <w:rsid w:val="00F25119"/>
    <w:rsid w:val="00F33721"/>
    <w:rsid w:val="00F33CAD"/>
    <w:rsid w:val="00F3785A"/>
    <w:rsid w:val="00F379F8"/>
    <w:rsid w:val="00F47630"/>
    <w:rsid w:val="00F56A01"/>
    <w:rsid w:val="00F622F5"/>
    <w:rsid w:val="00F677F2"/>
    <w:rsid w:val="00F82FB7"/>
    <w:rsid w:val="00F830C9"/>
    <w:rsid w:val="00F87FC9"/>
    <w:rsid w:val="00F93227"/>
    <w:rsid w:val="00F94F52"/>
    <w:rsid w:val="00FA05B3"/>
    <w:rsid w:val="00FA2A18"/>
    <w:rsid w:val="00FA463C"/>
    <w:rsid w:val="00FC4028"/>
    <w:rsid w:val="00FC5871"/>
    <w:rsid w:val="00FD1D16"/>
    <w:rsid w:val="00FD461A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3E58E0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Default">
    <w:name w:val="Default"/>
    <w:rsid w:val="00BB67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D4989-7BE2-4B4A-BBC9-FDC15456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Yasemin</dc:creator>
  <cp:lastModifiedBy>Alan/ Yazım Editörü-Ayşe ÇİÇEK KORKMAZ</cp:lastModifiedBy>
  <cp:revision>3</cp:revision>
  <cp:lastPrinted>2017-12-22T12:22:00Z</cp:lastPrinted>
  <dcterms:created xsi:type="dcterms:W3CDTF">2024-06-27T09:46:00Z</dcterms:created>
  <dcterms:modified xsi:type="dcterms:W3CDTF">2024-06-27T10:55:00Z</dcterms:modified>
</cp:coreProperties>
</file>